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8F" w:rsidRPr="0029698F" w:rsidRDefault="0029698F" w:rsidP="0029698F">
      <w:pPr>
        <w:pStyle w:val="a3"/>
        <w:rPr>
          <w:b w:val="0"/>
        </w:rPr>
      </w:pPr>
      <w:r w:rsidRPr="0029698F">
        <w:rPr>
          <w:noProof/>
        </w:rPr>
        <w:drawing>
          <wp:inline distT="0" distB="0" distL="0" distR="0">
            <wp:extent cx="5524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98F" w:rsidRPr="0029698F" w:rsidRDefault="0029698F" w:rsidP="0029698F">
      <w:pPr>
        <w:pStyle w:val="4"/>
      </w:pPr>
      <w:r w:rsidRPr="0029698F">
        <w:t>Российская Федерация</w:t>
      </w:r>
    </w:p>
    <w:p w:rsidR="0029698F" w:rsidRPr="0029698F" w:rsidRDefault="0029698F" w:rsidP="0029698F">
      <w:pPr>
        <w:pStyle w:val="5"/>
        <w:rPr>
          <w:b/>
          <w:sz w:val="20"/>
        </w:rPr>
      </w:pPr>
      <w:r w:rsidRPr="0029698F">
        <w:rPr>
          <w:b/>
          <w:sz w:val="20"/>
        </w:rPr>
        <w:t>Ростовская область</w:t>
      </w:r>
    </w:p>
    <w:p w:rsidR="0029698F" w:rsidRPr="0029698F" w:rsidRDefault="0029698F" w:rsidP="0029698F">
      <w:pPr>
        <w:jc w:val="center"/>
        <w:rPr>
          <w:rFonts w:ascii="Times New Roman" w:hAnsi="Times New Roman" w:cs="Times New Roman"/>
          <w:b/>
        </w:rPr>
      </w:pPr>
      <w:r w:rsidRPr="0029698F">
        <w:rPr>
          <w:rFonts w:ascii="Times New Roman" w:hAnsi="Times New Roman" w:cs="Times New Roman"/>
          <w:b/>
        </w:rPr>
        <w:t>Заветинский район</w:t>
      </w:r>
    </w:p>
    <w:p w:rsidR="0029698F" w:rsidRPr="0029698F" w:rsidRDefault="0029698F" w:rsidP="00A771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698F">
        <w:rPr>
          <w:rFonts w:ascii="Times New Roman" w:hAnsi="Times New Roman" w:cs="Times New Roman"/>
          <w:sz w:val="32"/>
          <w:szCs w:val="32"/>
        </w:rPr>
        <w:t>муниципальное образование «Фоминское сельское поселение»</w:t>
      </w:r>
    </w:p>
    <w:p w:rsidR="0029698F" w:rsidRPr="0029698F" w:rsidRDefault="0029698F" w:rsidP="00A77199">
      <w:pPr>
        <w:pStyle w:val="5"/>
        <w:rPr>
          <w:szCs w:val="32"/>
        </w:rPr>
      </w:pPr>
      <w:r w:rsidRPr="0029698F">
        <w:rPr>
          <w:szCs w:val="32"/>
        </w:rPr>
        <w:t>Администрация Фоминского сельского поселения</w:t>
      </w:r>
    </w:p>
    <w:p w:rsidR="00901613" w:rsidRPr="00901613" w:rsidRDefault="0029698F" w:rsidP="00A77199">
      <w:pPr>
        <w:pStyle w:val="2"/>
        <w:spacing w:before="0" w:after="0"/>
        <w:rPr>
          <w:rFonts w:ascii="Times New Roman" w:hAnsi="Times New Roman"/>
          <w:b w:val="0"/>
          <w:i w:val="0"/>
          <w:sz w:val="32"/>
          <w:szCs w:val="32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 xml:space="preserve">                           </w:t>
      </w:r>
    </w:p>
    <w:p w:rsidR="0029698F" w:rsidRPr="0029698F" w:rsidRDefault="0029698F" w:rsidP="00A77199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48"/>
          <w:szCs w:val="48"/>
        </w:rPr>
      </w:pPr>
      <w:r w:rsidRPr="0029698F">
        <w:rPr>
          <w:rFonts w:ascii="Times New Roman" w:hAnsi="Times New Roman"/>
          <w:b w:val="0"/>
          <w:i w:val="0"/>
          <w:sz w:val="48"/>
          <w:szCs w:val="48"/>
        </w:rPr>
        <w:t>Постановление</w:t>
      </w:r>
    </w:p>
    <w:p w:rsidR="00C06595" w:rsidRDefault="00C06595" w:rsidP="00A771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9698F" w:rsidRPr="0029698F" w:rsidRDefault="0029698F" w:rsidP="00A7719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9698F">
        <w:rPr>
          <w:rFonts w:ascii="Times New Roman" w:hAnsi="Times New Roman" w:cs="Times New Roman"/>
          <w:sz w:val="28"/>
        </w:rPr>
        <w:t xml:space="preserve">№ </w:t>
      </w:r>
      <w:r w:rsidR="00A77199">
        <w:rPr>
          <w:rFonts w:ascii="Times New Roman" w:hAnsi="Times New Roman" w:cs="Times New Roman"/>
          <w:color w:val="000000" w:themeColor="text1"/>
          <w:sz w:val="28"/>
        </w:rPr>
        <w:t>47</w:t>
      </w:r>
    </w:p>
    <w:p w:rsidR="0029698F" w:rsidRPr="0029698F" w:rsidRDefault="0029698F" w:rsidP="00A77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9698F" w:rsidRPr="0029698F" w:rsidRDefault="00901613" w:rsidP="00A771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20.</w:t>
      </w:r>
      <w:r w:rsidR="0029698F">
        <w:rPr>
          <w:rFonts w:ascii="Times New Roman" w:hAnsi="Times New Roman" w:cs="Times New Roman"/>
          <w:color w:val="000000"/>
          <w:sz w:val="28"/>
        </w:rPr>
        <w:t>04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.2015                </w:t>
      </w:r>
      <w:r w:rsidR="0029698F">
        <w:rPr>
          <w:rFonts w:ascii="Times New Roman" w:hAnsi="Times New Roman" w:cs="Times New Roman"/>
          <w:color w:val="000000"/>
          <w:sz w:val="28"/>
        </w:rPr>
        <w:t xml:space="preserve">                      </w:t>
      </w:r>
      <w:r w:rsidR="0029698F" w:rsidRPr="0029698F">
        <w:rPr>
          <w:rFonts w:ascii="Times New Roman" w:hAnsi="Times New Roman" w:cs="Times New Roman"/>
          <w:color w:val="000000"/>
          <w:sz w:val="28"/>
        </w:rPr>
        <w:t xml:space="preserve">                                                        </w:t>
      </w:r>
      <w:r w:rsidR="0029698F" w:rsidRPr="0029698F">
        <w:rPr>
          <w:rFonts w:ascii="Times New Roman" w:hAnsi="Times New Roman" w:cs="Times New Roman"/>
          <w:sz w:val="28"/>
        </w:rPr>
        <w:t>х.Фомин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29698F" w:rsidRPr="0029698F" w:rsidTr="00C06595">
        <w:trPr>
          <w:trHeight w:val="950"/>
        </w:trPr>
        <w:tc>
          <w:tcPr>
            <w:tcW w:w="5173" w:type="dxa"/>
          </w:tcPr>
          <w:p w:rsidR="0029698F" w:rsidRPr="0029698F" w:rsidRDefault="00D6084E" w:rsidP="00362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отчета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="001C3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муниципальной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Фоминского сельского поселения </w:t>
            </w:r>
            <w:r w:rsidR="00E77C70" w:rsidRPr="0026121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культуры Фоминского сельского поселения»</w:t>
            </w:r>
            <w:r w:rsidR="00E77C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29698F" w:rsidRPr="0029698F">
              <w:rPr>
                <w:rFonts w:ascii="Times New Roman" w:hAnsi="Times New Roman" w:cs="Times New Roman"/>
                <w:sz w:val="28"/>
              </w:rPr>
              <w:t>4</w:t>
            </w:r>
            <w:r w:rsidR="0029698F" w:rsidRPr="0029698F"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  <w:r w:rsidR="001C38B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536" w:type="dxa"/>
          </w:tcPr>
          <w:p w:rsidR="0029698F" w:rsidRPr="0029698F" w:rsidRDefault="0029698F" w:rsidP="00362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7436" w:rsidRDefault="000E7436" w:rsidP="0029698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9698F" w:rsidRPr="00D6084E" w:rsidRDefault="001C38B2" w:rsidP="0029698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1654">
        <w:rPr>
          <w:rFonts w:ascii="Times New Roman" w:hAnsi="Times New Roman"/>
          <w:sz w:val="26"/>
          <w:szCs w:val="26"/>
        </w:rPr>
        <w:t>В соответствии с постановлени</w:t>
      </w:r>
      <w:r w:rsidR="00D44F3F">
        <w:rPr>
          <w:rFonts w:ascii="Times New Roman" w:hAnsi="Times New Roman"/>
          <w:sz w:val="26"/>
          <w:szCs w:val="26"/>
        </w:rPr>
        <w:t>ем</w:t>
      </w:r>
      <w:r w:rsidRPr="00F61654"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.09.2013г № </w:t>
      </w:r>
      <w:r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Порядка разработки, реализации и оценки эффект</w:t>
      </w:r>
      <w:r>
        <w:rPr>
          <w:rFonts w:ascii="Times New Roman" w:hAnsi="Times New Roman"/>
          <w:sz w:val="26"/>
          <w:szCs w:val="26"/>
        </w:rPr>
        <w:t>ивности муниципальных программ 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поселения»,  </w:t>
      </w:r>
      <w:r w:rsidR="00820747">
        <w:rPr>
          <w:rFonts w:ascii="Times New Roman" w:hAnsi="Times New Roman"/>
          <w:sz w:val="26"/>
          <w:szCs w:val="26"/>
        </w:rPr>
        <w:t>распоряжением</w:t>
      </w:r>
      <w:r w:rsidR="00B5470A">
        <w:rPr>
          <w:rFonts w:ascii="Times New Roman" w:hAnsi="Times New Roman"/>
          <w:sz w:val="26"/>
          <w:szCs w:val="26"/>
        </w:rPr>
        <w:t xml:space="preserve"> </w:t>
      </w:r>
      <w:r w:rsidRPr="00F61654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B5470A">
        <w:rPr>
          <w:rFonts w:ascii="Times New Roman" w:hAnsi="Times New Roman"/>
          <w:sz w:val="26"/>
          <w:szCs w:val="26"/>
        </w:rPr>
        <w:t>06</w:t>
      </w:r>
      <w:r w:rsidRPr="00F61654">
        <w:rPr>
          <w:rFonts w:ascii="Times New Roman" w:hAnsi="Times New Roman"/>
          <w:sz w:val="26"/>
          <w:szCs w:val="26"/>
        </w:rPr>
        <w:t xml:space="preserve">.09.2013 года № </w:t>
      </w:r>
      <w:r w:rsidR="00B5470A">
        <w:rPr>
          <w:rFonts w:ascii="Times New Roman" w:hAnsi="Times New Roman"/>
          <w:sz w:val="26"/>
          <w:szCs w:val="26"/>
        </w:rPr>
        <w:t>75</w:t>
      </w:r>
      <w:r w:rsidRPr="00F61654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rFonts w:ascii="Times New Roman" w:hAnsi="Times New Roman"/>
          <w:sz w:val="26"/>
          <w:szCs w:val="26"/>
        </w:rPr>
        <w:t>Фоминского</w:t>
      </w:r>
      <w:r w:rsidRPr="00F61654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29698F" w:rsidRPr="0029698F" w:rsidRDefault="0029698F" w:rsidP="0029698F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A6306" w:rsidRPr="00F61654" w:rsidRDefault="00E77C70" w:rsidP="00DA630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1218">
        <w:rPr>
          <w:rFonts w:ascii="Times New Roman" w:hAnsi="Times New Roman" w:cs="Times New Roman"/>
          <w:sz w:val="28"/>
          <w:szCs w:val="28"/>
        </w:rPr>
        <w:t>.</w:t>
      </w:r>
      <w:r w:rsidR="00261218" w:rsidRPr="00261218">
        <w:rPr>
          <w:rFonts w:ascii="Times New Roman" w:hAnsi="Times New Roman" w:cs="Times New Roman"/>
          <w:sz w:val="28"/>
          <w:szCs w:val="28"/>
        </w:rPr>
        <w:t xml:space="preserve"> </w:t>
      </w:r>
      <w:r w:rsidR="00362FC6">
        <w:rPr>
          <w:rFonts w:ascii="Times New Roman" w:hAnsi="Times New Roman" w:cs="Times New Roman"/>
          <w:sz w:val="26"/>
          <w:szCs w:val="26"/>
        </w:rPr>
        <w:t>Утвердить</w:t>
      </w:r>
      <w:r w:rsidR="00DA6306" w:rsidRPr="00F61654">
        <w:rPr>
          <w:rFonts w:ascii="Times New Roman" w:hAnsi="Times New Roman" w:cs="Times New Roman"/>
          <w:sz w:val="26"/>
          <w:szCs w:val="26"/>
        </w:rPr>
        <w:t xml:space="preserve"> отчет </w:t>
      </w:r>
      <w:r w:rsidR="00362FC6">
        <w:rPr>
          <w:rFonts w:ascii="Times New Roman" w:hAnsi="Times New Roman" w:cs="Times New Roman"/>
          <w:sz w:val="26"/>
          <w:szCs w:val="26"/>
        </w:rPr>
        <w:t xml:space="preserve"> о </w:t>
      </w:r>
      <w:r w:rsidR="00DA6306" w:rsidRPr="00F61654">
        <w:rPr>
          <w:rFonts w:ascii="Times New Roman" w:hAnsi="Times New Roman" w:cs="Times New Roman"/>
          <w:sz w:val="26"/>
          <w:szCs w:val="26"/>
        </w:rPr>
        <w:t>реализации муниципальной программы</w:t>
      </w:r>
      <w:r w:rsidR="00DA6306">
        <w:rPr>
          <w:rFonts w:ascii="Times New Roman" w:hAnsi="Times New Roman" w:cs="Times New Roman"/>
          <w:sz w:val="26"/>
          <w:szCs w:val="26"/>
        </w:rPr>
        <w:t xml:space="preserve"> </w:t>
      </w:r>
      <w:r w:rsidR="00DA6306" w:rsidRPr="00261218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r w:rsidR="00362FC6">
        <w:rPr>
          <w:rFonts w:ascii="Times New Roman" w:hAnsi="Times New Roman" w:cs="Times New Roman"/>
          <w:sz w:val="28"/>
          <w:szCs w:val="28"/>
        </w:rPr>
        <w:t xml:space="preserve"> </w:t>
      </w:r>
      <w:r w:rsidR="00DA6306" w:rsidRPr="00261218">
        <w:rPr>
          <w:rFonts w:ascii="Times New Roman" w:hAnsi="Times New Roman" w:cs="Times New Roman"/>
          <w:sz w:val="28"/>
          <w:szCs w:val="28"/>
        </w:rPr>
        <w:t xml:space="preserve">Фоминского сельского поселения» </w:t>
      </w:r>
      <w:r w:rsidR="00362FC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64F6F" w:rsidRDefault="00F64F6F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4F6F">
        <w:rPr>
          <w:rFonts w:ascii="Times New Roman" w:hAnsi="Times New Roman" w:cs="Times New Roman"/>
          <w:sz w:val="28"/>
          <w:szCs w:val="28"/>
        </w:rPr>
        <w:t>2.Постановление вступает в силу со дня его официального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698F" w:rsidRPr="0029698F" w:rsidRDefault="00F64F6F" w:rsidP="00DA1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74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9698F" w:rsidRPr="0029698F">
        <w:rPr>
          <w:rFonts w:ascii="Times New Roman" w:hAnsi="Times New Roman" w:cs="Times New Roman"/>
          <w:color w:val="000000"/>
          <w:sz w:val="28"/>
          <w:szCs w:val="28"/>
        </w:rPr>
        <w:t>. Контроль за выполнением постановления оставляю за собой.</w:t>
      </w:r>
    </w:p>
    <w:p w:rsidR="00DA17AE" w:rsidRDefault="00DA17AE" w:rsidP="0029698F">
      <w:pPr>
        <w:spacing w:line="223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29698F" w:rsidRPr="0029698F" w:rsidRDefault="0029698F" w:rsidP="00DA17AE">
      <w:pPr>
        <w:spacing w:after="0" w:line="22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698F">
        <w:rPr>
          <w:rFonts w:ascii="Times New Roman" w:hAnsi="Times New Roman" w:cs="Times New Roman"/>
          <w:sz w:val="28"/>
          <w:szCs w:val="28"/>
        </w:rPr>
        <w:t>Фоминского сельского поселения                                      С.И.Ожередов</w:t>
      </w:r>
    </w:p>
    <w:p w:rsidR="009B3772" w:rsidRDefault="009B3772" w:rsidP="009B3772">
      <w:pPr>
        <w:rPr>
          <w:rFonts w:ascii="Times New Roman" w:hAnsi="Times New Roman" w:cs="Times New Roman"/>
        </w:rPr>
      </w:pPr>
    </w:p>
    <w:p w:rsidR="009B3772" w:rsidRDefault="009B3772" w:rsidP="009B3772">
      <w:pPr>
        <w:rPr>
          <w:rFonts w:ascii="Times New Roman" w:hAnsi="Times New Roman" w:cs="Times New Roman"/>
        </w:rPr>
      </w:pPr>
    </w:p>
    <w:p w:rsidR="001014FA" w:rsidRDefault="009B3772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                                    </w:t>
      </w:r>
    </w:p>
    <w:p w:rsidR="001014FA" w:rsidRDefault="001014FA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014FA" w:rsidRDefault="001014FA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</w:t>
      </w:r>
    </w:p>
    <w:p w:rsidR="001014FA" w:rsidRDefault="001014FA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06595" w:rsidRPr="00C06595" w:rsidRDefault="001014FA" w:rsidP="00F33218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</w:t>
      </w:r>
      <w:r w:rsidR="00362FC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332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</w:p>
    <w:p w:rsidR="00815D62" w:rsidRPr="00815D62" w:rsidRDefault="00815D62" w:rsidP="00815D62">
      <w:pPr>
        <w:spacing w:after="0" w:line="240" w:lineRule="auto"/>
        <w:ind w:left="1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E7436">
        <w:rPr>
          <w:sz w:val="28"/>
          <w:szCs w:val="28"/>
        </w:rPr>
        <w:t xml:space="preserve">        </w:t>
      </w:r>
      <w:r w:rsidR="00C06595" w:rsidRPr="00815D62">
        <w:rPr>
          <w:rFonts w:ascii="Times New Roman" w:hAnsi="Times New Roman" w:cs="Times New Roman"/>
          <w:sz w:val="28"/>
          <w:szCs w:val="28"/>
        </w:rPr>
        <w:t>к постановлению</w:t>
      </w:r>
      <w:r w:rsidRPr="00815D62">
        <w:rPr>
          <w:rFonts w:ascii="Times New Roman" w:hAnsi="Times New Roman" w:cs="Times New Roman"/>
          <w:sz w:val="28"/>
          <w:szCs w:val="28"/>
        </w:rPr>
        <w:t xml:space="preserve"> </w:t>
      </w:r>
      <w:r w:rsidR="00C06595" w:rsidRPr="00815D6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06595" w:rsidRPr="00815D62" w:rsidRDefault="00815D62" w:rsidP="00815D62">
      <w:pPr>
        <w:spacing w:after="0" w:line="240" w:lineRule="auto"/>
        <w:ind w:left="125"/>
        <w:jc w:val="right"/>
        <w:rPr>
          <w:rFonts w:ascii="Times New Roman" w:hAnsi="Times New Roman" w:cs="Times New Roman"/>
          <w:sz w:val="28"/>
          <w:szCs w:val="28"/>
        </w:rPr>
      </w:pPr>
      <w:r w:rsidRPr="00815D62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="00C06595" w:rsidRPr="00815D6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6595" w:rsidRPr="00815D62" w:rsidRDefault="00C06595" w:rsidP="00815D62">
      <w:pPr>
        <w:spacing w:after="0" w:line="240" w:lineRule="auto"/>
        <w:ind w:left="125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815D62">
        <w:rPr>
          <w:rFonts w:ascii="Times New Roman" w:hAnsi="Times New Roman" w:cs="Times New Roman"/>
          <w:sz w:val="28"/>
          <w:szCs w:val="28"/>
        </w:rPr>
        <w:t xml:space="preserve"> №</w:t>
      </w:r>
      <w:r w:rsidR="00B0393E">
        <w:rPr>
          <w:rFonts w:ascii="Times New Roman" w:hAnsi="Times New Roman" w:cs="Times New Roman"/>
          <w:sz w:val="28"/>
          <w:szCs w:val="28"/>
        </w:rPr>
        <w:t xml:space="preserve"> 47</w:t>
      </w:r>
      <w:r w:rsidRPr="00815D62">
        <w:rPr>
          <w:rFonts w:ascii="Times New Roman" w:hAnsi="Times New Roman" w:cs="Times New Roman"/>
          <w:sz w:val="28"/>
          <w:szCs w:val="28"/>
        </w:rPr>
        <w:t xml:space="preserve">  от </w:t>
      </w:r>
      <w:r w:rsidR="00B0393E" w:rsidRPr="009B377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15D62">
        <w:rPr>
          <w:rFonts w:ascii="Times New Roman" w:hAnsi="Times New Roman" w:cs="Times New Roman"/>
          <w:sz w:val="28"/>
          <w:szCs w:val="28"/>
        </w:rPr>
        <w:t>.</w:t>
      </w:r>
      <w:r w:rsidR="00815D62">
        <w:rPr>
          <w:rFonts w:ascii="Times New Roman" w:hAnsi="Times New Roman" w:cs="Times New Roman"/>
          <w:sz w:val="28"/>
          <w:szCs w:val="28"/>
        </w:rPr>
        <w:t>04</w:t>
      </w:r>
      <w:r w:rsidRPr="00815D62">
        <w:rPr>
          <w:rFonts w:ascii="Times New Roman" w:hAnsi="Times New Roman" w:cs="Times New Roman"/>
          <w:sz w:val="28"/>
          <w:szCs w:val="28"/>
        </w:rPr>
        <w:t>.201</w:t>
      </w:r>
      <w:r w:rsidR="00815D62">
        <w:rPr>
          <w:rFonts w:ascii="Times New Roman" w:hAnsi="Times New Roman" w:cs="Times New Roman"/>
          <w:sz w:val="28"/>
          <w:szCs w:val="28"/>
        </w:rPr>
        <w:t>5</w:t>
      </w:r>
    </w:p>
    <w:p w:rsidR="00C06595" w:rsidRDefault="00C06595" w:rsidP="00C06595">
      <w:pPr>
        <w:jc w:val="right"/>
        <w:rPr>
          <w:sz w:val="28"/>
          <w:szCs w:val="28"/>
        </w:rPr>
      </w:pPr>
    </w:p>
    <w:p w:rsidR="00362FC6" w:rsidRPr="00362FC6" w:rsidRDefault="00362FC6" w:rsidP="006B0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2FC6">
        <w:rPr>
          <w:rFonts w:ascii="Times New Roman" w:hAnsi="Times New Roman" w:cs="Times New Roman"/>
          <w:sz w:val="28"/>
          <w:szCs w:val="28"/>
        </w:rPr>
        <w:t>Отчет о реализации муниципальной программы</w:t>
      </w:r>
    </w:p>
    <w:p w:rsidR="00362FC6" w:rsidRDefault="00362FC6" w:rsidP="006B0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62FC6">
        <w:rPr>
          <w:rFonts w:ascii="Times New Roman" w:hAnsi="Times New Roman" w:cs="Times New Roman"/>
          <w:sz w:val="28"/>
          <w:szCs w:val="28"/>
        </w:rPr>
        <w:t>Фоминского сельского поселения «Развитие культуры  Фоминского сельского поселения»</w:t>
      </w:r>
      <w:r w:rsidR="00C40906">
        <w:rPr>
          <w:rFonts w:ascii="Times New Roman" w:hAnsi="Times New Roman" w:cs="Times New Roman"/>
          <w:sz w:val="28"/>
          <w:szCs w:val="28"/>
        </w:rPr>
        <w:t xml:space="preserve"> </w:t>
      </w:r>
      <w:r w:rsidRPr="00362FC6">
        <w:rPr>
          <w:rFonts w:ascii="Times New Roman" w:hAnsi="Times New Roman" w:cs="Times New Roman"/>
          <w:sz w:val="28"/>
          <w:szCs w:val="28"/>
        </w:rPr>
        <w:t>за 2014 г.</w:t>
      </w:r>
    </w:p>
    <w:p w:rsidR="00C40906" w:rsidRPr="00C40906" w:rsidRDefault="00C40906" w:rsidP="00C4090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C40906" w:rsidRPr="00C40906" w:rsidRDefault="009B3772" w:rsidP="00C409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40906" w:rsidRPr="00C40906">
        <w:rPr>
          <w:rFonts w:ascii="Times New Roman" w:hAnsi="Times New Roman" w:cs="Times New Roman"/>
          <w:b/>
          <w:sz w:val="28"/>
          <w:szCs w:val="28"/>
        </w:rPr>
        <w:t xml:space="preserve">Конкретные результаты реализации муниципальной программы, </w:t>
      </w:r>
    </w:p>
    <w:p w:rsidR="00C40906" w:rsidRDefault="00C40906" w:rsidP="00C409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906">
        <w:rPr>
          <w:rFonts w:ascii="Times New Roman" w:hAnsi="Times New Roman" w:cs="Times New Roman"/>
          <w:b/>
          <w:sz w:val="28"/>
          <w:szCs w:val="28"/>
        </w:rPr>
        <w:t>достигнутые за отчетный год.</w:t>
      </w:r>
    </w:p>
    <w:p w:rsidR="00C40906" w:rsidRDefault="00C40906" w:rsidP="00C409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06" w:rsidRPr="00871510" w:rsidRDefault="00C40906" w:rsidP="00C40906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871510">
        <w:rPr>
          <w:sz w:val="28"/>
          <w:szCs w:val="28"/>
        </w:rPr>
        <w:t>Муниципальная программа «Развитие культуры  Фоминского сельского поселения» была утверждена постановлением Администрации Фоминского сельского поселения  10.10.2013 № 88.</w:t>
      </w:r>
    </w:p>
    <w:p w:rsidR="00C40906" w:rsidRPr="00871510" w:rsidRDefault="00C40906" w:rsidP="00C40906">
      <w:pPr>
        <w:pStyle w:val="a7"/>
        <w:tabs>
          <w:tab w:val="left" w:pos="708"/>
        </w:tabs>
        <w:ind w:firstLine="680"/>
        <w:jc w:val="both"/>
        <w:rPr>
          <w:sz w:val="28"/>
          <w:szCs w:val="28"/>
        </w:rPr>
      </w:pPr>
      <w:r w:rsidRPr="00871510">
        <w:rPr>
          <w:bCs/>
          <w:sz w:val="28"/>
          <w:szCs w:val="28"/>
        </w:rPr>
        <w:t>Данная программа направлена на достижение следующих целей: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обеспечение конституционного права населения сельского поселения на доступ к ценностям культуры и свободы творчества в сфере культуры;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сохранение исторического и культурного наследия сельского поселения;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 xml:space="preserve">- формирование единого культурного пространства, создание условий для  доступа населения к культурным ценностям, информационным ресурсам и пользованию учреждениями культуры; 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 xml:space="preserve">- создание условий для сохранения и развития культурного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 xml:space="preserve"> потенциала </w:t>
      </w:r>
      <w:r w:rsidRPr="00871510"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C40906" w:rsidRPr="00871510" w:rsidRDefault="00C40906" w:rsidP="00C4090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71510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Задачи программы: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обеспечение сохранения и использования объектов исторического и культурного наследия и библиотечных фондов Фоминского сельского поселения;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выравнивание доступа к услугам учреждений культуры, информации, культурным ценностям;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510">
        <w:rPr>
          <w:rFonts w:ascii="Times New Roman" w:hAnsi="Times New Roman" w:cs="Times New Roman"/>
          <w:sz w:val="28"/>
          <w:szCs w:val="28"/>
        </w:rPr>
        <w:t>- воспроизводство творческого потенциала населения сельского поселения;</w:t>
      </w:r>
    </w:p>
    <w:p w:rsidR="00C40906" w:rsidRPr="00871510" w:rsidRDefault="00C40906" w:rsidP="00C40906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71510">
        <w:rPr>
          <w:rFonts w:ascii="Times New Roman" w:hAnsi="Times New Roman" w:cs="Times New Roman"/>
          <w:kern w:val="2"/>
          <w:sz w:val="28"/>
          <w:szCs w:val="28"/>
        </w:rPr>
        <w:t>- развитие библиотечного дела, культурно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 xml:space="preserve">досуговой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871510">
        <w:rPr>
          <w:rFonts w:ascii="Times New Roman" w:hAnsi="Times New Roman" w:cs="Times New Roman"/>
          <w:kern w:val="2"/>
          <w:sz w:val="28"/>
          <w:szCs w:val="28"/>
        </w:rPr>
        <w:t>деятельности;</w:t>
      </w:r>
    </w:p>
    <w:p w:rsidR="00C40906" w:rsidRDefault="00C40906" w:rsidP="00C40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7151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Для достижения поставленных целей в 2014 году в рамках реализации муниципальной программы были достигнуты следующие  результаты:</w:t>
      </w:r>
    </w:p>
    <w:p w:rsidR="00C40906" w:rsidRPr="00C40906" w:rsidRDefault="00C40906" w:rsidP="00C40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90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целью </w:t>
      </w:r>
      <w:r w:rsidRPr="00C40906">
        <w:rPr>
          <w:rFonts w:ascii="Times New Roman" w:hAnsi="Times New Roman" w:cs="Times New Roman"/>
          <w:sz w:val="28"/>
          <w:szCs w:val="28"/>
        </w:rPr>
        <w:t xml:space="preserve">организации досуга и обеспечение жителей поселения услугами учреждений культуры и улучшение материально-технической базы учреждений культуры сельским домом культуры проведено </w:t>
      </w:r>
      <w:r w:rsidR="00C2524E">
        <w:rPr>
          <w:rFonts w:ascii="Times New Roman" w:hAnsi="Times New Roman" w:cs="Times New Roman"/>
          <w:sz w:val="28"/>
          <w:szCs w:val="28"/>
        </w:rPr>
        <w:t xml:space="preserve">143 </w:t>
      </w:r>
      <w:r w:rsidRPr="00C40906">
        <w:rPr>
          <w:rFonts w:ascii="Times New Roman" w:hAnsi="Times New Roman" w:cs="Times New Roman"/>
          <w:sz w:val="28"/>
          <w:szCs w:val="28"/>
        </w:rPr>
        <w:t>различных по форме и тематике мероприятий по обеспечению досуга населения: празднование нового года, рождественских праздников, масленицы, дн</w:t>
      </w:r>
      <w:r w:rsidR="00C2524E">
        <w:rPr>
          <w:rFonts w:ascii="Times New Roman" w:hAnsi="Times New Roman" w:cs="Times New Roman"/>
          <w:sz w:val="28"/>
          <w:szCs w:val="28"/>
        </w:rPr>
        <w:t>я защитника Отечества, 8 марта,</w:t>
      </w:r>
      <w:r w:rsidRPr="00C40906">
        <w:rPr>
          <w:rFonts w:ascii="Times New Roman" w:hAnsi="Times New Roman" w:cs="Times New Roman"/>
          <w:sz w:val="28"/>
          <w:szCs w:val="28"/>
        </w:rPr>
        <w:t xml:space="preserve"> Дня Победы, день защиты детей, день семьи, день работников культуры, </w:t>
      </w:r>
      <w:r w:rsidR="00C2524E">
        <w:rPr>
          <w:rFonts w:ascii="Times New Roman" w:hAnsi="Times New Roman" w:cs="Times New Roman"/>
          <w:sz w:val="28"/>
          <w:szCs w:val="28"/>
        </w:rPr>
        <w:t>юбилей</w:t>
      </w:r>
      <w:r w:rsidRPr="00C40906">
        <w:rPr>
          <w:rFonts w:ascii="Times New Roman" w:hAnsi="Times New Roman" w:cs="Times New Roman"/>
          <w:sz w:val="28"/>
          <w:szCs w:val="28"/>
        </w:rPr>
        <w:t xml:space="preserve"> хутора,</w:t>
      </w:r>
      <w:r w:rsidR="00C2524E">
        <w:rPr>
          <w:rFonts w:ascii="Times New Roman" w:hAnsi="Times New Roman" w:cs="Times New Roman"/>
          <w:sz w:val="28"/>
          <w:szCs w:val="28"/>
        </w:rPr>
        <w:t xml:space="preserve"> день пожилого человека</w:t>
      </w:r>
      <w:r w:rsidRPr="00C409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A6F" w:rsidRPr="00DB7A6F" w:rsidRDefault="00185C22" w:rsidP="00AA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A6F">
        <w:rPr>
          <w:rFonts w:ascii="Times New Roman" w:hAnsi="Times New Roman" w:cs="Times New Roman"/>
          <w:sz w:val="28"/>
          <w:szCs w:val="28"/>
        </w:rPr>
        <w:lastRenderedPageBreak/>
        <w:t>Созданы  условия для удовлетворения потребностей населения в культурно-досуговой деятельности: организовываются танцевальные вечера, вечера отдыха, концертные программы; предоставлены возможности для духовного развития: действует кружок вокального пения «Ковылек»</w:t>
      </w:r>
      <w:r w:rsidR="00DB7A6F">
        <w:rPr>
          <w:rFonts w:ascii="Times New Roman" w:hAnsi="Times New Roman" w:cs="Times New Roman"/>
          <w:sz w:val="28"/>
          <w:szCs w:val="28"/>
        </w:rPr>
        <w:t>,</w:t>
      </w:r>
      <w:r w:rsidRPr="00DB7A6F">
        <w:rPr>
          <w:rFonts w:ascii="Times New Roman" w:hAnsi="Times New Roman" w:cs="Times New Roman"/>
          <w:sz w:val="28"/>
          <w:szCs w:val="28"/>
        </w:rPr>
        <w:t>«Калинка»</w:t>
      </w:r>
      <w:r w:rsidR="00DB7A6F">
        <w:rPr>
          <w:rFonts w:ascii="Times New Roman" w:hAnsi="Times New Roman" w:cs="Times New Roman"/>
          <w:sz w:val="28"/>
          <w:szCs w:val="28"/>
        </w:rPr>
        <w:t>,</w:t>
      </w:r>
      <w:r w:rsidRPr="00DB7A6F">
        <w:rPr>
          <w:rFonts w:ascii="Times New Roman" w:hAnsi="Times New Roman" w:cs="Times New Roman"/>
          <w:sz w:val="28"/>
          <w:szCs w:val="28"/>
        </w:rPr>
        <w:t xml:space="preserve"> </w:t>
      </w:r>
      <w:r w:rsidR="00DB7A6F" w:rsidRPr="00DB7A6F">
        <w:rPr>
          <w:rFonts w:ascii="Times New Roman" w:hAnsi="Times New Roman" w:cs="Times New Roman"/>
          <w:sz w:val="28"/>
          <w:szCs w:val="28"/>
        </w:rPr>
        <w:t>«Сударушка» , эстрадный хореографический коллектив «Капелька»,«Грация»</w:t>
      </w:r>
      <w:r w:rsidR="00DB7A6F">
        <w:rPr>
          <w:rFonts w:ascii="Times New Roman" w:hAnsi="Times New Roman" w:cs="Times New Roman"/>
          <w:sz w:val="28"/>
          <w:szCs w:val="28"/>
        </w:rPr>
        <w:t xml:space="preserve">, </w:t>
      </w:r>
      <w:r w:rsidR="00DB7A6F" w:rsidRPr="00DB7A6F">
        <w:rPr>
          <w:rFonts w:ascii="Times New Roman" w:hAnsi="Times New Roman" w:cs="Times New Roman"/>
          <w:sz w:val="28"/>
          <w:szCs w:val="28"/>
        </w:rPr>
        <w:t xml:space="preserve"> театральный кружок художественного чтения .</w:t>
      </w:r>
    </w:p>
    <w:p w:rsidR="00C40906" w:rsidRPr="00AA168F" w:rsidRDefault="00DB7A6F" w:rsidP="00AA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68F">
        <w:rPr>
          <w:rFonts w:ascii="Times New Roman" w:hAnsi="Times New Roman" w:cs="Times New Roman"/>
          <w:sz w:val="28"/>
          <w:szCs w:val="28"/>
        </w:rPr>
        <w:t xml:space="preserve"> </w:t>
      </w:r>
      <w:r w:rsidR="00C40906" w:rsidRPr="00AA168F">
        <w:rPr>
          <w:rFonts w:ascii="Times New Roman" w:hAnsi="Times New Roman" w:cs="Times New Roman"/>
          <w:sz w:val="28"/>
          <w:szCs w:val="28"/>
        </w:rPr>
        <w:t xml:space="preserve">Для обеспечения сохранения историко-культурного наследия </w:t>
      </w:r>
      <w:r w:rsidR="00AA168F" w:rsidRPr="00AA168F">
        <w:rPr>
          <w:rFonts w:ascii="Times New Roman" w:hAnsi="Times New Roman" w:cs="Times New Roman"/>
          <w:sz w:val="28"/>
          <w:szCs w:val="28"/>
        </w:rPr>
        <w:t>Фоминского</w:t>
      </w:r>
      <w:r w:rsidR="00C40906" w:rsidRPr="00AA168F">
        <w:rPr>
          <w:rFonts w:ascii="Times New Roman" w:hAnsi="Times New Roman" w:cs="Times New Roman"/>
          <w:sz w:val="28"/>
          <w:szCs w:val="28"/>
        </w:rPr>
        <w:t xml:space="preserve"> сельского поселения, как части культурного пространства</w:t>
      </w:r>
      <w:r w:rsidR="00AA168F" w:rsidRPr="00AA168F">
        <w:rPr>
          <w:rFonts w:ascii="Times New Roman" w:hAnsi="Times New Roman" w:cs="Times New Roman"/>
          <w:sz w:val="28"/>
          <w:szCs w:val="28"/>
        </w:rPr>
        <w:t xml:space="preserve"> Заветинского</w:t>
      </w:r>
      <w:r w:rsidR="00C40906" w:rsidRPr="00AA168F">
        <w:rPr>
          <w:rFonts w:ascii="Times New Roman" w:hAnsi="Times New Roman" w:cs="Times New Roman"/>
          <w:sz w:val="28"/>
          <w:szCs w:val="28"/>
        </w:rPr>
        <w:t xml:space="preserve"> района и  организации библиотечного обслуживания жителям обеспечен доступ к библиотечному фонду.</w:t>
      </w:r>
    </w:p>
    <w:p w:rsidR="00C40906" w:rsidRDefault="00C40906" w:rsidP="00AA1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68F">
        <w:rPr>
          <w:rFonts w:ascii="Times New Roman" w:hAnsi="Times New Roman" w:cs="Times New Roman"/>
          <w:bCs/>
          <w:sz w:val="28"/>
          <w:szCs w:val="28"/>
        </w:rPr>
        <w:t>Библиотекой в течение 2014 года были проведены литературные и поэтические  вечера.</w:t>
      </w:r>
    </w:p>
    <w:p w:rsidR="00C40906" w:rsidRPr="00AA168F" w:rsidRDefault="009B3772" w:rsidP="00AA16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C40906" w:rsidRPr="00AA168F">
        <w:rPr>
          <w:rFonts w:ascii="Times New Roman" w:hAnsi="Times New Roman" w:cs="Times New Roman"/>
          <w:b/>
          <w:sz w:val="28"/>
          <w:szCs w:val="28"/>
        </w:rPr>
        <w:t xml:space="preserve">Результаты реализации основных мероприятий в разрезе </w:t>
      </w:r>
    </w:p>
    <w:p w:rsidR="00C40906" w:rsidRPr="00AA168F" w:rsidRDefault="00C40906" w:rsidP="00AA16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68F">
        <w:rPr>
          <w:rFonts w:ascii="Times New Roman" w:hAnsi="Times New Roman" w:cs="Times New Roman"/>
          <w:b/>
          <w:sz w:val="28"/>
          <w:szCs w:val="28"/>
        </w:rPr>
        <w:t>подпрограмм муниципальной программы.</w:t>
      </w:r>
    </w:p>
    <w:p w:rsidR="00C40906" w:rsidRDefault="00C40906" w:rsidP="00C40906">
      <w:pPr>
        <w:widowControl w:val="0"/>
        <w:autoSpaceDE w:val="0"/>
        <w:autoSpaceDN w:val="0"/>
        <w:adjustRightInd w:val="0"/>
        <w:ind w:firstLine="540"/>
        <w:jc w:val="center"/>
      </w:pPr>
    </w:p>
    <w:p w:rsidR="00C40906" w:rsidRPr="00BB5EDF" w:rsidRDefault="00C40906" w:rsidP="00BB5E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</w:t>
      </w:r>
      <w:r w:rsidR="00DB7A6F" w:rsidRPr="00BB5EDF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BB5EDF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AA168F" w:rsidRPr="00BB5EDF">
        <w:rPr>
          <w:rFonts w:ascii="Times New Roman" w:hAnsi="Times New Roman" w:cs="Times New Roman"/>
          <w:sz w:val="28"/>
          <w:szCs w:val="28"/>
        </w:rPr>
        <w:t>ы</w:t>
      </w:r>
      <w:r w:rsidRPr="00BB5EDF">
        <w:rPr>
          <w:rFonts w:ascii="Times New Roman" w:hAnsi="Times New Roman" w:cs="Times New Roman"/>
          <w:sz w:val="28"/>
          <w:szCs w:val="28"/>
        </w:rPr>
        <w:t>:</w:t>
      </w:r>
      <w:r w:rsidR="00DB7A6F" w:rsidRPr="00BB5EDF">
        <w:rPr>
          <w:rFonts w:ascii="Times New Roman" w:hAnsi="Times New Roman" w:cs="Times New Roman"/>
          <w:sz w:val="28"/>
          <w:szCs w:val="28"/>
        </w:rPr>
        <w:t xml:space="preserve"> «Развитие культуры</w:t>
      </w:r>
      <w:r w:rsidR="00BB5EDF">
        <w:rPr>
          <w:rFonts w:ascii="Times New Roman" w:hAnsi="Times New Roman" w:cs="Times New Roman"/>
          <w:sz w:val="28"/>
          <w:szCs w:val="28"/>
        </w:rPr>
        <w:t xml:space="preserve"> Фоминского сельского поселения</w:t>
      </w:r>
      <w:r w:rsidR="00DB7A6F" w:rsidRPr="00BB5EDF">
        <w:rPr>
          <w:rFonts w:ascii="Times New Roman" w:hAnsi="Times New Roman" w:cs="Times New Roman"/>
          <w:sz w:val="28"/>
          <w:szCs w:val="28"/>
        </w:rPr>
        <w:t>»</w:t>
      </w:r>
    </w:p>
    <w:p w:rsidR="00C40906" w:rsidRPr="00BB5EDF" w:rsidRDefault="00C40906" w:rsidP="00BB5E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задач Программы в отчетном периоде в подпрограмме  было предусмотрено </w:t>
      </w:r>
      <w:r w:rsidR="00DB7A6F" w:rsidRPr="00BB5EDF">
        <w:rPr>
          <w:rFonts w:ascii="Times New Roman" w:hAnsi="Times New Roman" w:cs="Times New Roman"/>
          <w:sz w:val="28"/>
          <w:szCs w:val="28"/>
        </w:rPr>
        <w:t>два основных мероприятия</w:t>
      </w:r>
      <w:r w:rsidRPr="00BB5ED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40906" w:rsidRPr="00BB5EDF" w:rsidRDefault="00C40906" w:rsidP="00BB5E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 xml:space="preserve">Реализация основных мероприятий Программы в 2014 году осуществлялось в соответствии с планом реализации Программы утвержденным распоряжением Администрации </w:t>
      </w:r>
      <w:r w:rsidR="00BB5EDF" w:rsidRPr="00BB5EDF"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BB5ED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BB5EDF" w:rsidRPr="00BB5EDF">
        <w:rPr>
          <w:rFonts w:ascii="Times New Roman" w:hAnsi="Times New Roman" w:cs="Times New Roman"/>
          <w:sz w:val="28"/>
          <w:szCs w:val="28"/>
        </w:rPr>
        <w:t>17</w:t>
      </w:r>
      <w:r w:rsidRPr="00BB5EDF">
        <w:rPr>
          <w:rFonts w:ascii="Times New Roman" w:hAnsi="Times New Roman" w:cs="Times New Roman"/>
          <w:sz w:val="28"/>
          <w:szCs w:val="28"/>
        </w:rPr>
        <w:t xml:space="preserve">.10.2013 № </w:t>
      </w:r>
      <w:r w:rsidR="00BB5EDF" w:rsidRPr="00BB5EDF">
        <w:rPr>
          <w:rFonts w:ascii="Times New Roman" w:hAnsi="Times New Roman" w:cs="Times New Roman"/>
          <w:sz w:val="28"/>
          <w:szCs w:val="28"/>
        </w:rPr>
        <w:t>58</w:t>
      </w:r>
    </w:p>
    <w:p w:rsidR="00C40906" w:rsidRDefault="00BB5EDF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>Подпрограмма</w:t>
      </w:r>
      <w:r>
        <w:rPr>
          <w:szCs w:val="28"/>
        </w:rPr>
        <w:t xml:space="preserve"> </w:t>
      </w:r>
      <w:r w:rsidR="00C40906" w:rsidRPr="009E4132">
        <w:rPr>
          <w:szCs w:val="28"/>
        </w:rPr>
        <w:t xml:space="preserve"> </w:t>
      </w:r>
      <w:r w:rsidRPr="00BB5EDF">
        <w:rPr>
          <w:rFonts w:ascii="Times New Roman" w:hAnsi="Times New Roman" w:cs="Times New Roman"/>
          <w:sz w:val="28"/>
          <w:szCs w:val="28"/>
        </w:rPr>
        <w:t>«Развитие культуры</w:t>
      </w:r>
      <w:r>
        <w:rPr>
          <w:rFonts w:ascii="Times New Roman" w:hAnsi="Times New Roman" w:cs="Times New Roman"/>
          <w:sz w:val="28"/>
          <w:szCs w:val="28"/>
        </w:rPr>
        <w:t xml:space="preserve"> Фоминского сельского поселения</w:t>
      </w:r>
      <w:r w:rsidRPr="00BB5E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выполнена в полном объеме.</w:t>
      </w:r>
    </w:p>
    <w:p w:rsidR="00C40906" w:rsidRPr="00BB5EDF" w:rsidRDefault="00C40906" w:rsidP="00BB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результатов реализации основных мероприятий подпрограмм</w:t>
      </w:r>
      <w:r w:rsidR="00BB5EDF"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2014 году отражено в </w:t>
      </w:r>
      <w:hyperlink w:anchor="Par1520" w:history="1">
        <w:r w:rsidR="00F33218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</w:t>
        </w:r>
        <w:r w:rsidRPr="00BB5ED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аблице </w:t>
        </w:r>
        <w:r w:rsidR="009B377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</w:t>
        </w:r>
      </w:hyperlink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отчета.</w:t>
      </w:r>
    </w:p>
    <w:p w:rsidR="00C40906" w:rsidRPr="00BB5EDF" w:rsidRDefault="009B3772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40906" w:rsidRPr="00BB5EDF">
        <w:rPr>
          <w:rFonts w:ascii="Times New Roman" w:hAnsi="Times New Roman" w:cs="Times New Roman"/>
          <w:b/>
          <w:sz w:val="28"/>
          <w:szCs w:val="28"/>
        </w:rPr>
        <w:t>Результаты реализации мер муниципального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EDF">
        <w:rPr>
          <w:rFonts w:ascii="Times New Roman" w:hAnsi="Times New Roman" w:cs="Times New Roman"/>
          <w:b/>
          <w:sz w:val="28"/>
          <w:szCs w:val="28"/>
        </w:rPr>
        <w:t xml:space="preserve"> и правового регулирования.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0906" w:rsidRPr="00BB5EDF" w:rsidRDefault="00C40906" w:rsidP="00BB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B5EDF">
        <w:rPr>
          <w:rFonts w:ascii="Times New Roman" w:hAnsi="Times New Roman" w:cs="Times New Roman"/>
          <w:sz w:val="28"/>
          <w:szCs w:val="28"/>
          <w:lang w:eastAsia="en-US"/>
        </w:rPr>
        <w:t>Меры правового регулирования в сфере реализации муниципальной программы в 2014 году не предусмотрены.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906" w:rsidRPr="00BB5EDF" w:rsidRDefault="009B3772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C40906" w:rsidRPr="00BB5EDF">
        <w:rPr>
          <w:rFonts w:ascii="Times New Roman" w:hAnsi="Times New Roman" w:cs="Times New Roman"/>
          <w:b/>
          <w:sz w:val="28"/>
          <w:szCs w:val="28"/>
        </w:rPr>
        <w:t>Результаты использования бюджетных ассигнований и внебюджетных средств  на реализацию мероприятий муниципальной программы.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hAnsi="Times New Roman" w:cs="Times New Roman"/>
          <w:sz w:val="28"/>
          <w:szCs w:val="28"/>
        </w:rPr>
        <w:t xml:space="preserve">Объем средств на реализацию муниципальной программы в 2014 году по плану составил </w:t>
      </w:r>
      <w:r w:rsidR="00BB5EDF">
        <w:rPr>
          <w:rFonts w:ascii="Times New Roman" w:hAnsi="Times New Roman" w:cs="Times New Roman"/>
          <w:sz w:val="28"/>
          <w:szCs w:val="28"/>
        </w:rPr>
        <w:t>2609,4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руб., израсходовано </w:t>
      </w:r>
      <w:r w:rsidR="00BB5EDF">
        <w:rPr>
          <w:rFonts w:ascii="Times New Roman" w:hAnsi="Times New Roman" w:cs="Times New Roman"/>
          <w:sz w:val="28"/>
          <w:szCs w:val="28"/>
        </w:rPr>
        <w:t>2609,4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 (100 %).</w:t>
      </w:r>
    </w:p>
    <w:p w:rsidR="00C40906" w:rsidRPr="00BB5EDF" w:rsidRDefault="00C40906" w:rsidP="00BB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</w:t>
      </w:r>
      <w:r w:rsidR="00BB5EDF">
        <w:rPr>
          <w:rFonts w:ascii="Times New Roman" w:eastAsia="Arial Unicode MS" w:hAnsi="Times New Roman" w:cs="Times New Roman"/>
          <w:kern w:val="1"/>
          <w:sz w:val="28"/>
          <w:szCs w:val="28"/>
        </w:rPr>
        <w:t>мероприятию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1 «</w:t>
      </w:r>
      <w:r w:rsidR="0037358F">
        <w:rPr>
          <w:rFonts w:ascii="Times New Roman" w:eastAsia="Arial Unicode MS" w:hAnsi="Times New Roman" w:cs="Times New Roman"/>
          <w:kern w:val="1"/>
          <w:sz w:val="28"/>
          <w:szCs w:val="28"/>
        </w:rPr>
        <w:t>Библиотечно-информационная деятельность</w:t>
      </w:r>
      <w:r w:rsidRPr="00BB5EDF">
        <w:rPr>
          <w:rFonts w:ascii="Times New Roman" w:hAnsi="Times New Roman" w:cs="Times New Roman"/>
          <w:sz w:val="28"/>
          <w:szCs w:val="28"/>
        </w:rPr>
        <w:t xml:space="preserve">» израсходовано </w:t>
      </w:r>
      <w:r w:rsidR="0037358F">
        <w:rPr>
          <w:rFonts w:ascii="Times New Roman" w:hAnsi="Times New Roman" w:cs="Times New Roman"/>
          <w:sz w:val="28"/>
          <w:szCs w:val="28"/>
        </w:rPr>
        <w:t>597,4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руб., при плане – </w:t>
      </w:r>
      <w:r w:rsidR="0037358F">
        <w:rPr>
          <w:rFonts w:ascii="Times New Roman" w:hAnsi="Times New Roman" w:cs="Times New Roman"/>
          <w:sz w:val="28"/>
          <w:szCs w:val="28"/>
        </w:rPr>
        <w:t>597,4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 (100 %)</w:t>
      </w:r>
      <w:r w:rsidRPr="00BB5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</w:t>
      </w:r>
      <w:r w:rsidR="0037358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мероприятию </w:t>
      </w:r>
      <w:r w:rsidRPr="00BB5EDF">
        <w:rPr>
          <w:rFonts w:ascii="Times New Roman" w:hAnsi="Times New Roman" w:cs="Times New Roman"/>
          <w:sz w:val="28"/>
          <w:szCs w:val="28"/>
        </w:rPr>
        <w:t xml:space="preserve">2 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r w:rsidR="0037358F">
        <w:rPr>
          <w:rFonts w:ascii="Times New Roman" w:eastAsia="Arial Unicode MS" w:hAnsi="Times New Roman" w:cs="Times New Roman"/>
          <w:kern w:val="1"/>
          <w:sz w:val="28"/>
          <w:szCs w:val="28"/>
        </w:rPr>
        <w:t>Культурно – досуговая деятельность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>»</w:t>
      </w:r>
      <w:r w:rsidRPr="00BB5EDF">
        <w:rPr>
          <w:rFonts w:ascii="Times New Roman" w:hAnsi="Times New Roman" w:cs="Times New Roman"/>
          <w:sz w:val="28"/>
          <w:szCs w:val="28"/>
        </w:rPr>
        <w:t xml:space="preserve"> план составляет </w:t>
      </w:r>
      <w:r w:rsidR="0037358F">
        <w:rPr>
          <w:rFonts w:ascii="Times New Roman" w:hAnsi="Times New Roman" w:cs="Times New Roman"/>
          <w:sz w:val="28"/>
          <w:szCs w:val="28"/>
        </w:rPr>
        <w:t>2014,7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руб., израсходовано </w:t>
      </w:r>
      <w:r w:rsidR="0037358F">
        <w:rPr>
          <w:rFonts w:ascii="Times New Roman" w:hAnsi="Times New Roman" w:cs="Times New Roman"/>
          <w:sz w:val="28"/>
          <w:szCs w:val="28"/>
        </w:rPr>
        <w:t>2014,7</w:t>
      </w:r>
      <w:r w:rsidRPr="00BB5EDF">
        <w:rPr>
          <w:rFonts w:ascii="Times New Roman" w:hAnsi="Times New Roman" w:cs="Times New Roman"/>
          <w:sz w:val="28"/>
          <w:szCs w:val="28"/>
        </w:rPr>
        <w:t xml:space="preserve"> тыс. руб. (100 %).</w:t>
      </w:r>
    </w:p>
    <w:p w:rsidR="00C40906" w:rsidRPr="00BB5EDF" w:rsidRDefault="00C40906" w:rsidP="00BB5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данные о расходах 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федерального бюджета, областного бюджета, бюджетов района и поселения, внебюджетных источников отражены в </w:t>
      </w:r>
      <w:r w:rsidR="00422801">
        <w:rPr>
          <w:rFonts w:ascii="Times New Roman" w:eastAsia="Arial Unicode MS" w:hAnsi="Times New Roman" w:cs="Times New Roman"/>
          <w:kern w:val="1"/>
          <w:sz w:val="28"/>
          <w:szCs w:val="28"/>
        </w:rPr>
        <w:t>т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>аблице</w:t>
      </w:r>
      <w:r w:rsidR="004228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</w:t>
      </w:r>
      <w:r w:rsidR="0065631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Pr="00BB5E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настоящего отчета.</w:t>
      </w:r>
    </w:p>
    <w:p w:rsidR="00C40906" w:rsidRPr="0037358F" w:rsidRDefault="009B3772" w:rsidP="003735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40906" w:rsidRPr="0037358F">
        <w:rPr>
          <w:rFonts w:ascii="Times New Roman" w:hAnsi="Times New Roman" w:cs="Times New Roman"/>
          <w:b/>
          <w:sz w:val="28"/>
          <w:szCs w:val="28"/>
        </w:rPr>
        <w:t xml:space="preserve">Сведения о достижении значений показателей (индикаторов) </w:t>
      </w:r>
    </w:p>
    <w:p w:rsidR="00C40906" w:rsidRPr="0037358F" w:rsidRDefault="00C40906" w:rsidP="0037358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58F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C40906" w:rsidRPr="0037358F" w:rsidRDefault="00C40906" w:rsidP="0037358F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8F"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необходимо достижение плановых значений целевых показателей (индикаторов).</w:t>
      </w:r>
    </w:p>
    <w:p w:rsidR="00C40906" w:rsidRDefault="0037358F" w:rsidP="008E58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 предусмотрено достижение </w:t>
      </w:r>
      <w:r w:rsidR="00C222DC">
        <w:rPr>
          <w:rFonts w:ascii="Times New Roman" w:hAnsi="Times New Roman" w:cs="Times New Roman"/>
          <w:sz w:val="28"/>
          <w:szCs w:val="28"/>
        </w:rPr>
        <w:t xml:space="preserve">5 </w:t>
      </w:r>
      <w:r w:rsidR="00C40906" w:rsidRPr="008E58A3">
        <w:rPr>
          <w:rFonts w:ascii="Times New Roman" w:hAnsi="Times New Roman" w:cs="Times New Roman"/>
          <w:sz w:val="28"/>
          <w:szCs w:val="28"/>
        </w:rPr>
        <w:t>показателей (индикаторов):</w:t>
      </w:r>
    </w:p>
    <w:p w:rsidR="00C222DC" w:rsidRPr="00D84FB6" w:rsidRDefault="00C222DC" w:rsidP="008E58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FB6">
        <w:rPr>
          <w:rFonts w:ascii="Times New Roman" w:hAnsi="Times New Roman" w:cs="Times New Roman"/>
          <w:sz w:val="28"/>
          <w:szCs w:val="28"/>
        </w:rPr>
        <w:t>количество экземпляров библиотечного фонда общедоступных библиотек на 1000 человек населения</w:t>
      </w:r>
      <w:r w:rsidR="00D84FB6" w:rsidRPr="00D84FB6">
        <w:rPr>
          <w:rFonts w:ascii="Times New Roman" w:hAnsi="Times New Roman" w:cs="Times New Roman"/>
          <w:sz w:val="28"/>
          <w:szCs w:val="28"/>
        </w:rPr>
        <w:t xml:space="preserve"> план 13,3 факт.14,3;</w:t>
      </w:r>
    </w:p>
    <w:p w:rsidR="00C40906" w:rsidRPr="008E58A3" w:rsidRDefault="008E58A3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оличество посещений библиотек при плане </w:t>
      </w:r>
      <w:r w:rsidR="0037358F" w:rsidRPr="008E58A3">
        <w:rPr>
          <w:rFonts w:ascii="Times New Roman" w:hAnsi="Times New Roman" w:cs="Times New Roman"/>
          <w:sz w:val="28"/>
          <w:szCs w:val="28"/>
        </w:rPr>
        <w:t>5300</w:t>
      </w:r>
      <w:r w:rsidR="008D17F6" w:rsidRPr="008E58A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 фактически исполнено </w:t>
      </w:r>
      <w:r w:rsidR="008D17F6" w:rsidRPr="008E58A3">
        <w:rPr>
          <w:rFonts w:ascii="Times New Roman" w:hAnsi="Times New Roman" w:cs="Times New Roman"/>
          <w:sz w:val="28"/>
          <w:szCs w:val="28"/>
        </w:rPr>
        <w:t>6198 человек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- </w:t>
      </w:r>
      <w:r w:rsidR="008E58A3">
        <w:rPr>
          <w:rFonts w:ascii="Times New Roman" w:hAnsi="Times New Roman" w:cs="Times New Roman"/>
          <w:sz w:val="28"/>
          <w:szCs w:val="28"/>
        </w:rPr>
        <w:t>к</w:t>
      </w:r>
      <w:r w:rsidR="001325A8" w:rsidRPr="008E58A3">
        <w:rPr>
          <w:rFonts w:ascii="Times New Roman" w:hAnsi="Times New Roman" w:cs="Times New Roman"/>
          <w:sz w:val="28"/>
          <w:szCs w:val="28"/>
        </w:rPr>
        <w:t>оличество зрителей культурно</w:t>
      </w:r>
      <w:r w:rsidR="00B0393E">
        <w:rPr>
          <w:rFonts w:ascii="Times New Roman" w:hAnsi="Times New Roman" w:cs="Times New Roman"/>
          <w:sz w:val="28"/>
          <w:szCs w:val="28"/>
        </w:rPr>
        <w:t xml:space="preserve"> </w:t>
      </w:r>
      <w:r w:rsidR="001325A8" w:rsidRPr="008E58A3">
        <w:rPr>
          <w:rFonts w:ascii="Times New Roman" w:hAnsi="Times New Roman" w:cs="Times New Roman"/>
          <w:sz w:val="28"/>
          <w:szCs w:val="28"/>
        </w:rPr>
        <w:t>-</w:t>
      </w:r>
      <w:r w:rsidR="00B0393E">
        <w:rPr>
          <w:rFonts w:ascii="Times New Roman" w:hAnsi="Times New Roman" w:cs="Times New Roman"/>
          <w:sz w:val="28"/>
          <w:szCs w:val="28"/>
        </w:rPr>
        <w:t xml:space="preserve"> </w:t>
      </w:r>
      <w:r w:rsidR="001325A8" w:rsidRPr="008E58A3">
        <w:rPr>
          <w:rFonts w:ascii="Times New Roman" w:hAnsi="Times New Roman" w:cs="Times New Roman"/>
          <w:sz w:val="28"/>
          <w:szCs w:val="28"/>
        </w:rPr>
        <w:t xml:space="preserve">досуговых мероприятий </w:t>
      </w:r>
      <w:r w:rsidRPr="008E58A3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1325A8" w:rsidRPr="008E58A3">
        <w:rPr>
          <w:rFonts w:ascii="Times New Roman" w:hAnsi="Times New Roman" w:cs="Times New Roman"/>
          <w:sz w:val="28"/>
          <w:szCs w:val="28"/>
        </w:rPr>
        <w:t>7874</w:t>
      </w:r>
      <w:r w:rsidRPr="008E58A3">
        <w:rPr>
          <w:rFonts w:ascii="Times New Roman" w:hAnsi="Times New Roman" w:cs="Times New Roman"/>
          <w:sz w:val="28"/>
          <w:szCs w:val="28"/>
        </w:rPr>
        <w:t xml:space="preserve"> факт составил </w:t>
      </w:r>
      <w:r w:rsidR="001325A8" w:rsidRPr="008E58A3">
        <w:rPr>
          <w:rFonts w:ascii="Times New Roman" w:hAnsi="Times New Roman" w:cs="Times New Roman"/>
          <w:sz w:val="28"/>
          <w:szCs w:val="28"/>
        </w:rPr>
        <w:t xml:space="preserve">8262  </w:t>
      </w:r>
      <w:r w:rsidRPr="008E58A3">
        <w:rPr>
          <w:rFonts w:ascii="Times New Roman" w:hAnsi="Times New Roman" w:cs="Times New Roman"/>
          <w:sz w:val="28"/>
          <w:szCs w:val="28"/>
        </w:rPr>
        <w:t xml:space="preserve"> в связи с вовлечением участников школьного возраста.</w:t>
      </w:r>
    </w:p>
    <w:p w:rsidR="001325A8" w:rsidRDefault="001325A8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>-</w:t>
      </w:r>
      <w:r w:rsidR="008E58A3">
        <w:rPr>
          <w:rFonts w:ascii="Times New Roman" w:hAnsi="Times New Roman" w:cs="Times New Roman"/>
          <w:sz w:val="28"/>
          <w:szCs w:val="28"/>
        </w:rPr>
        <w:t xml:space="preserve"> к</w:t>
      </w:r>
      <w:r w:rsidRPr="008E58A3">
        <w:rPr>
          <w:rFonts w:ascii="Times New Roman" w:hAnsi="Times New Roman" w:cs="Times New Roman"/>
          <w:sz w:val="28"/>
          <w:szCs w:val="28"/>
        </w:rPr>
        <w:t>оличество участников клубных</w:t>
      </w:r>
      <w:r w:rsidR="008E58A3" w:rsidRPr="008E58A3">
        <w:rPr>
          <w:rFonts w:ascii="Times New Roman" w:hAnsi="Times New Roman" w:cs="Times New Roman"/>
          <w:sz w:val="28"/>
          <w:szCs w:val="28"/>
        </w:rPr>
        <w:t xml:space="preserve"> </w:t>
      </w:r>
      <w:r w:rsidR="008E58A3">
        <w:rPr>
          <w:rFonts w:ascii="Times New Roman" w:hAnsi="Times New Roman" w:cs="Times New Roman"/>
          <w:sz w:val="28"/>
          <w:szCs w:val="28"/>
        </w:rPr>
        <w:t xml:space="preserve">формирований (в </w:t>
      </w:r>
      <w:r w:rsidR="00DF2789" w:rsidRPr="008E58A3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8E58A3" w:rsidRPr="008E58A3">
        <w:rPr>
          <w:rFonts w:ascii="Times New Roman" w:hAnsi="Times New Roman" w:cs="Times New Roman"/>
          <w:sz w:val="28"/>
          <w:szCs w:val="28"/>
        </w:rPr>
        <w:t xml:space="preserve"> любительских объединений и формирований народного творчества) при плане 168 факт составил 170.</w:t>
      </w:r>
    </w:p>
    <w:p w:rsidR="00D84FB6" w:rsidRPr="00D84FB6" w:rsidRDefault="00D84FB6" w:rsidP="00D84FB6">
      <w:pPr>
        <w:pStyle w:val="ConsPlusCell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FB6">
        <w:rPr>
          <w:rFonts w:ascii="Times New Roman" w:hAnsi="Times New Roman" w:cs="Times New Roman"/>
          <w:sz w:val="28"/>
          <w:szCs w:val="28"/>
        </w:rPr>
        <w:t xml:space="preserve">- соотношение средней заработной платы работников учреждений культуры к средней заработной плате по Ростовской области   </w:t>
      </w:r>
      <w:r>
        <w:rPr>
          <w:rFonts w:ascii="Times New Roman" w:hAnsi="Times New Roman" w:cs="Times New Roman"/>
          <w:sz w:val="28"/>
          <w:szCs w:val="28"/>
        </w:rPr>
        <w:t xml:space="preserve"> план 64,9 факт 60,9</w:t>
      </w:r>
      <w:r w:rsidRPr="00D84F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муниципальной программы отражены в </w:t>
      </w:r>
      <w:r w:rsidR="00D84FB6" w:rsidRPr="00D84FB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8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аблице </w:t>
      </w:r>
      <w:r w:rsidR="009B37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84F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58A3">
        <w:rPr>
          <w:rFonts w:ascii="Times New Roman" w:hAnsi="Times New Roman" w:cs="Times New Roman"/>
          <w:sz w:val="28"/>
          <w:szCs w:val="28"/>
        </w:rPr>
        <w:t>настоящего отчета.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A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40906" w:rsidRPr="008E58A3" w:rsidRDefault="009B3772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40906" w:rsidRPr="008E58A3">
        <w:rPr>
          <w:rFonts w:ascii="Times New Roman" w:hAnsi="Times New Roman" w:cs="Times New Roman"/>
          <w:b/>
          <w:sz w:val="28"/>
          <w:szCs w:val="28"/>
        </w:rPr>
        <w:t xml:space="preserve">Информация о внесенных ответственным исполнителем изменениях 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8A3">
        <w:rPr>
          <w:rFonts w:ascii="Times New Roman" w:hAnsi="Times New Roman" w:cs="Times New Roman"/>
          <w:b/>
          <w:sz w:val="28"/>
          <w:szCs w:val="28"/>
        </w:rPr>
        <w:t>в муниципальную программу.</w:t>
      </w: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0906" w:rsidRPr="008E58A3" w:rsidRDefault="00C40906" w:rsidP="008E58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В течение 2014 года ответственным исполнителем вносились изменения в муниципальную  программу </w:t>
      </w:r>
      <w:r w:rsidR="008E58A3">
        <w:rPr>
          <w:rFonts w:ascii="Times New Roman" w:hAnsi="Times New Roman" w:cs="Times New Roman"/>
          <w:sz w:val="28"/>
          <w:szCs w:val="28"/>
        </w:rPr>
        <w:t>Фоминское</w:t>
      </w:r>
      <w:r w:rsidRPr="008E58A3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культуры», согласно:</w:t>
      </w:r>
    </w:p>
    <w:p w:rsidR="001C307E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1. Постановлению Администрации </w:t>
      </w:r>
      <w:r w:rsidR="008E58A3">
        <w:rPr>
          <w:rFonts w:ascii="Times New Roman" w:hAnsi="Times New Roman" w:cs="Times New Roman"/>
          <w:sz w:val="28"/>
          <w:szCs w:val="28"/>
        </w:rPr>
        <w:t>Фоминского</w:t>
      </w:r>
      <w:r w:rsidRPr="008E58A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8E58A3">
        <w:rPr>
          <w:rFonts w:ascii="Times New Roman" w:hAnsi="Times New Roman" w:cs="Times New Roman"/>
          <w:sz w:val="28"/>
          <w:szCs w:val="28"/>
        </w:rPr>
        <w:t>03.</w:t>
      </w:r>
      <w:r w:rsidRPr="008E58A3">
        <w:rPr>
          <w:rFonts w:ascii="Times New Roman" w:hAnsi="Times New Roman" w:cs="Times New Roman"/>
          <w:sz w:val="28"/>
          <w:szCs w:val="28"/>
        </w:rPr>
        <w:t xml:space="preserve">02.2014 № </w:t>
      </w:r>
      <w:r w:rsidR="008E58A3">
        <w:rPr>
          <w:rFonts w:ascii="Times New Roman" w:hAnsi="Times New Roman" w:cs="Times New Roman"/>
          <w:sz w:val="28"/>
          <w:szCs w:val="28"/>
        </w:rPr>
        <w:t>11</w:t>
      </w:r>
      <w:r w:rsidRPr="008E58A3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8E58A3">
        <w:rPr>
          <w:rFonts w:ascii="Times New Roman" w:hAnsi="Times New Roman" w:cs="Times New Roman"/>
          <w:sz w:val="28"/>
          <w:szCs w:val="28"/>
        </w:rPr>
        <w:t>Фоминского сельского поселения от 10</w:t>
      </w:r>
      <w:r w:rsidRPr="008E58A3">
        <w:rPr>
          <w:rFonts w:ascii="Times New Roman" w:hAnsi="Times New Roman" w:cs="Times New Roman"/>
          <w:sz w:val="28"/>
          <w:szCs w:val="28"/>
        </w:rPr>
        <w:t xml:space="preserve">.10.2013 № </w:t>
      </w:r>
      <w:r w:rsidR="008E58A3">
        <w:rPr>
          <w:rFonts w:ascii="Times New Roman" w:hAnsi="Times New Roman" w:cs="Times New Roman"/>
          <w:sz w:val="28"/>
          <w:szCs w:val="28"/>
        </w:rPr>
        <w:t>88</w:t>
      </w:r>
      <w:r w:rsidR="001C307E">
        <w:rPr>
          <w:rFonts w:ascii="Times New Roman" w:hAnsi="Times New Roman" w:cs="Times New Roman"/>
          <w:sz w:val="28"/>
          <w:szCs w:val="28"/>
        </w:rPr>
        <w:t>».</w:t>
      </w:r>
    </w:p>
    <w:p w:rsidR="00C40906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>Причины изменений: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приведение в соответствие с решением Собрания депутатов </w:t>
      </w:r>
      <w:r w:rsid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 поселения  от 2</w:t>
      </w:r>
      <w:r w:rsid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.12.2013 № </w:t>
      </w:r>
      <w:r w:rsid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48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 бюджете  </w:t>
      </w:r>
      <w:r w:rsid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поселения </w:t>
      </w:r>
      <w:r w:rsid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Заветинского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района на 2014 год и на плановый период  2015 и 2016 годов»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 и внесением изменений в решение Собрания депутатов Фоминского сельского поселения от</w:t>
      </w:r>
      <w:r w:rsidR="00DC3C1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30.01.2014 №54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«О внесении изменений в решение Собрания депутатов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от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25.12.2013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48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 бюджете 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поселения </w:t>
      </w:r>
      <w:r w:rsidR="00C72F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Заветинского </w:t>
      </w:r>
      <w:r w:rsidR="00C72FA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района на 2014 год и на плановый период  2015 и 2016 годов»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>- у</w:t>
      </w:r>
      <w:r w:rsidR="00C72FA6">
        <w:rPr>
          <w:rFonts w:ascii="Times New Roman" w:hAnsi="Times New Roman" w:cs="Times New Roman"/>
          <w:sz w:val="28"/>
          <w:szCs w:val="28"/>
        </w:rPr>
        <w:t>величение</w:t>
      </w:r>
      <w:r w:rsidRPr="008E58A3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C72FA6">
        <w:rPr>
          <w:rFonts w:ascii="Times New Roman" w:hAnsi="Times New Roman" w:cs="Times New Roman"/>
          <w:sz w:val="28"/>
          <w:szCs w:val="28"/>
        </w:rPr>
        <w:t>180</w:t>
      </w:r>
      <w:r w:rsidR="001C307E">
        <w:rPr>
          <w:rFonts w:ascii="Times New Roman" w:hAnsi="Times New Roman" w:cs="Times New Roman"/>
          <w:sz w:val="28"/>
          <w:szCs w:val="28"/>
        </w:rPr>
        <w:t>,0</w:t>
      </w:r>
      <w:r w:rsidRPr="008E58A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 мероприятия по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развитию </w:t>
      </w:r>
      <w:r w:rsidR="001C307E">
        <w:rPr>
          <w:rFonts w:ascii="Times New Roman" w:eastAsia="Arial Unicode MS" w:hAnsi="Times New Roman" w:cs="Times New Roman"/>
          <w:kern w:val="1"/>
          <w:sz w:val="28"/>
          <w:szCs w:val="28"/>
        </w:rPr>
        <w:t>библиотечно-информационная деятельность</w:t>
      </w:r>
      <w:r w:rsidRPr="008E58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0906" w:rsidRPr="008E58A3" w:rsidRDefault="00C40906" w:rsidP="008E58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E58A3"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C72FA6">
        <w:rPr>
          <w:rFonts w:ascii="Times New Roman" w:hAnsi="Times New Roman" w:cs="Times New Roman"/>
          <w:sz w:val="28"/>
          <w:szCs w:val="28"/>
        </w:rPr>
        <w:t>величение</w:t>
      </w:r>
      <w:r w:rsidRPr="008E58A3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C72FA6">
        <w:rPr>
          <w:rFonts w:ascii="Times New Roman" w:hAnsi="Times New Roman" w:cs="Times New Roman"/>
          <w:sz w:val="28"/>
          <w:szCs w:val="28"/>
        </w:rPr>
        <w:t>388,0</w:t>
      </w:r>
      <w:r w:rsidRPr="008E58A3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="001C307E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</w:t>
      </w:r>
      <w:r w:rsidR="00B03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>досуговой</w:t>
      </w:r>
      <w:r w:rsidR="006B0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деятельности. </w:t>
      </w:r>
    </w:p>
    <w:p w:rsidR="001C307E" w:rsidRPr="008E58A3" w:rsidRDefault="00C40906" w:rsidP="001C3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2. Постановлению Администрации </w:t>
      </w:r>
      <w:r w:rsidR="001C307E">
        <w:rPr>
          <w:rFonts w:ascii="Times New Roman" w:hAnsi="Times New Roman" w:cs="Times New Roman"/>
          <w:sz w:val="28"/>
          <w:szCs w:val="28"/>
        </w:rPr>
        <w:t>Фоминского</w:t>
      </w:r>
      <w:r w:rsidRPr="008E58A3">
        <w:rPr>
          <w:rFonts w:ascii="Times New Roman" w:hAnsi="Times New Roman" w:cs="Times New Roman"/>
          <w:sz w:val="28"/>
          <w:szCs w:val="28"/>
        </w:rPr>
        <w:t xml:space="preserve"> сельского поселения от 24.06.2014 № </w:t>
      </w:r>
      <w:r w:rsidR="001C307E">
        <w:rPr>
          <w:rFonts w:ascii="Times New Roman" w:hAnsi="Times New Roman" w:cs="Times New Roman"/>
          <w:sz w:val="28"/>
          <w:szCs w:val="28"/>
        </w:rPr>
        <w:t>48</w:t>
      </w:r>
      <w:r w:rsidRPr="008E58A3">
        <w:rPr>
          <w:rFonts w:ascii="Times New Roman" w:hAnsi="Times New Roman" w:cs="Times New Roman"/>
          <w:sz w:val="28"/>
          <w:szCs w:val="28"/>
        </w:rPr>
        <w:t xml:space="preserve"> </w:t>
      </w:r>
      <w:r w:rsidR="001C307E" w:rsidRPr="008E58A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C307E">
        <w:rPr>
          <w:rFonts w:ascii="Times New Roman" w:hAnsi="Times New Roman" w:cs="Times New Roman"/>
          <w:sz w:val="28"/>
          <w:szCs w:val="28"/>
        </w:rPr>
        <w:t>Фоминского сельского поселения от 10</w:t>
      </w:r>
      <w:r w:rsidR="001C307E" w:rsidRPr="008E58A3">
        <w:rPr>
          <w:rFonts w:ascii="Times New Roman" w:hAnsi="Times New Roman" w:cs="Times New Roman"/>
          <w:sz w:val="28"/>
          <w:szCs w:val="28"/>
        </w:rPr>
        <w:t xml:space="preserve">.10.2013 № </w:t>
      </w:r>
      <w:r w:rsidR="001C307E">
        <w:rPr>
          <w:rFonts w:ascii="Times New Roman" w:hAnsi="Times New Roman" w:cs="Times New Roman"/>
          <w:sz w:val="28"/>
          <w:szCs w:val="28"/>
        </w:rPr>
        <w:t xml:space="preserve">88». </w:t>
      </w:r>
      <w:r w:rsidRPr="008E58A3">
        <w:rPr>
          <w:rFonts w:ascii="Times New Roman" w:hAnsi="Times New Roman" w:cs="Times New Roman"/>
          <w:sz w:val="28"/>
          <w:szCs w:val="28"/>
        </w:rPr>
        <w:t>Причина изменений –</w:t>
      </w:r>
      <w:r w:rsidR="001C307E" w:rsidRPr="008E58A3">
        <w:rPr>
          <w:rFonts w:ascii="Times New Roman" w:hAnsi="Times New Roman" w:cs="Times New Roman"/>
          <w:sz w:val="28"/>
          <w:szCs w:val="28"/>
        </w:rPr>
        <w:t xml:space="preserve">– корректировка бюджетных ассигнований 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 поселения от </w:t>
      </w:r>
      <w:r w:rsidR="004D13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11.06.2014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4D13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72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«О внесении изменений в решение Собрания депутатов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от </w:t>
      </w:r>
      <w:r w:rsidR="004D13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25.12.2013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4D13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48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 бюджете 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поселения </w:t>
      </w:r>
      <w:r w:rsidR="004D13F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Заветинского </w:t>
      </w:r>
      <w:r w:rsidR="001C307E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района на 2014 год и на плановый период  2015 и 2016 годов»</w:t>
      </w:r>
      <w:r w:rsidR="001C307E" w:rsidRPr="008E58A3">
        <w:rPr>
          <w:rFonts w:ascii="Times New Roman" w:hAnsi="Times New Roman" w:cs="Times New Roman"/>
          <w:sz w:val="28"/>
          <w:szCs w:val="28"/>
        </w:rPr>
        <w:t>:</w:t>
      </w:r>
    </w:p>
    <w:p w:rsidR="004D13F3" w:rsidRPr="008E58A3" w:rsidRDefault="004D13F3" w:rsidP="004D1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130,0</w:t>
      </w:r>
      <w:r w:rsidRPr="008E58A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 мероприятия по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развитию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библиотечно-информационная деятельность</w:t>
      </w:r>
      <w:r w:rsidRPr="008E58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3F3" w:rsidRPr="008E58A3" w:rsidRDefault="004D13F3" w:rsidP="004D13F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8E58A3">
        <w:rPr>
          <w:rFonts w:ascii="Times New Roman" w:hAnsi="Times New Roman" w:cs="Times New Roman"/>
          <w:sz w:val="28"/>
          <w:szCs w:val="28"/>
        </w:rPr>
        <w:t xml:space="preserve">- уменьшение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291,0</w:t>
      </w:r>
      <w:r w:rsidRPr="008E58A3">
        <w:rPr>
          <w:rFonts w:ascii="Times New Roman" w:hAnsi="Times New Roman" w:cs="Times New Roman"/>
          <w:sz w:val="28"/>
          <w:szCs w:val="28"/>
        </w:rPr>
        <w:t xml:space="preserve"> тыс. руб.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культурно</w:t>
      </w:r>
      <w:r w:rsidR="0026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6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58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досуговой деятельности. </w:t>
      </w:r>
    </w:p>
    <w:p w:rsidR="00C40906" w:rsidRPr="00A87411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11">
        <w:rPr>
          <w:rFonts w:ascii="Times New Roman" w:hAnsi="Times New Roman" w:cs="Times New Roman"/>
          <w:sz w:val="28"/>
          <w:szCs w:val="28"/>
        </w:rPr>
        <w:t xml:space="preserve">3. Постановлению Администрации </w:t>
      </w:r>
      <w:r w:rsidR="001C307E" w:rsidRPr="00A87411">
        <w:rPr>
          <w:rFonts w:ascii="Times New Roman" w:hAnsi="Times New Roman" w:cs="Times New Roman"/>
          <w:sz w:val="28"/>
          <w:szCs w:val="28"/>
        </w:rPr>
        <w:t>Фоминского</w:t>
      </w:r>
      <w:r w:rsidRPr="00A8741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D13F3" w:rsidRPr="00A87411">
        <w:rPr>
          <w:rFonts w:ascii="Times New Roman" w:hAnsi="Times New Roman" w:cs="Times New Roman"/>
          <w:sz w:val="28"/>
          <w:szCs w:val="28"/>
        </w:rPr>
        <w:t>15.10.2014</w:t>
      </w:r>
      <w:r w:rsidRPr="00A87411">
        <w:rPr>
          <w:rFonts w:ascii="Times New Roman" w:hAnsi="Times New Roman" w:cs="Times New Roman"/>
          <w:sz w:val="28"/>
          <w:szCs w:val="28"/>
        </w:rPr>
        <w:t xml:space="preserve"> № </w:t>
      </w:r>
      <w:r w:rsidR="004D13F3" w:rsidRPr="00A87411">
        <w:rPr>
          <w:rFonts w:ascii="Times New Roman" w:hAnsi="Times New Roman" w:cs="Times New Roman"/>
          <w:sz w:val="28"/>
          <w:szCs w:val="28"/>
        </w:rPr>
        <w:t>70</w:t>
      </w:r>
      <w:r w:rsidRPr="00A87411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r w:rsidR="001C307E" w:rsidRPr="00A87411">
        <w:rPr>
          <w:rFonts w:ascii="Times New Roman" w:hAnsi="Times New Roman" w:cs="Times New Roman"/>
          <w:sz w:val="28"/>
          <w:szCs w:val="28"/>
        </w:rPr>
        <w:t>Фоминского</w:t>
      </w:r>
      <w:r w:rsidRPr="00A8741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4D13F3" w:rsidRPr="00A87411">
        <w:rPr>
          <w:rFonts w:ascii="Times New Roman" w:hAnsi="Times New Roman" w:cs="Times New Roman"/>
          <w:sz w:val="28"/>
          <w:szCs w:val="28"/>
        </w:rPr>
        <w:t>10.10.2013</w:t>
      </w:r>
      <w:r w:rsidRPr="00A87411">
        <w:rPr>
          <w:rFonts w:ascii="Times New Roman" w:hAnsi="Times New Roman" w:cs="Times New Roman"/>
          <w:sz w:val="28"/>
          <w:szCs w:val="28"/>
        </w:rPr>
        <w:t xml:space="preserve"> № </w:t>
      </w:r>
      <w:r w:rsidR="004D13F3" w:rsidRPr="00A87411">
        <w:rPr>
          <w:rFonts w:ascii="Times New Roman" w:hAnsi="Times New Roman" w:cs="Times New Roman"/>
          <w:sz w:val="28"/>
          <w:szCs w:val="28"/>
        </w:rPr>
        <w:t>88</w:t>
      </w:r>
      <w:r w:rsidR="00A87411" w:rsidRPr="00A87411">
        <w:rPr>
          <w:rFonts w:ascii="Times New Roman" w:hAnsi="Times New Roman" w:cs="Times New Roman"/>
          <w:sz w:val="28"/>
          <w:szCs w:val="28"/>
        </w:rPr>
        <w:t>»</w:t>
      </w:r>
      <w:r w:rsidRPr="00A87411">
        <w:rPr>
          <w:rFonts w:ascii="Times New Roman" w:hAnsi="Times New Roman" w:cs="Times New Roman"/>
          <w:sz w:val="28"/>
          <w:szCs w:val="28"/>
        </w:rPr>
        <w:t xml:space="preserve"> </w:t>
      </w:r>
      <w:r w:rsidR="004D13F3" w:rsidRPr="00A87411">
        <w:rPr>
          <w:rFonts w:ascii="Times New Roman" w:hAnsi="Times New Roman" w:cs="Times New Roman"/>
          <w:sz w:val="28"/>
          <w:szCs w:val="28"/>
        </w:rPr>
        <w:t xml:space="preserve">. </w:t>
      </w:r>
      <w:r w:rsidRPr="00A87411">
        <w:rPr>
          <w:rFonts w:ascii="Times New Roman" w:hAnsi="Times New Roman" w:cs="Times New Roman"/>
          <w:sz w:val="28"/>
          <w:szCs w:val="28"/>
        </w:rPr>
        <w:t>Причины изменений:</w:t>
      </w:r>
    </w:p>
    <w:p w:rsidR="004D13F3" w:rsidRPr="00A87411" w:rsidRDefault="00C40906" w:rsidP="008E58A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- </w:t>
      </w:r>
      <w:r w:rsidR="004D13F3" w:rsidRPr="00A87411">
        <w:rPr>
          <w:rFonts w:ascii="Times New Roman" w:hAnsi="Times New Roman" w:cs="Times New Roman"/>
          <w:sz w:val="28"/>
          <w:szCs w:val="28"/>
        </w:rPr>
        <w:t xml:space="preserve">корректировка бюджетных ассигнований </w:t>
      </w:r>
      <w:r w:rsidR="004D13F3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решением Собрания депутатов Фоминского  сельского  поселения от 15.10.2014 № 77«О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</w:p>
    <w:p w:rsidR="004D13F3" w:rsidRPr="00A87411" w:rsidRDefault="00140B42" w:rsidP="004D1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11">
        <w:rPr>
          <w:rFonts w:ascii="Times New Roman" w:hAnsi="Times New Roman" w:cs="Times New Roman"/>
          <w:sz w:val="28"/>
          <w:szCs w:val="28"/>
        </w:rPr>
        <w:t>уменьшение</w:t>
      </w:r>
      <w:r w:rsidR="004D13F3" w:rsidRPr="00A87411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Pr="00A87411">
        <w:rPr>
          <w:rFonts w:ascii="Times New Roman" w:hAnsi="Times New Roman" w:cs="Times New Roman"/>
          <w:sz w:val="28"/>
          <w:szCs w:val="28"/>
        </w:rPr>
        <w:t>169,6</w:t>
      </w:r>
      <w:r w:rsidR="004D13F3" w:rsidRPr="00A8741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D13F3"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 мероприятия по </w:t>
      </w:r>
      <w:r w:rsidR="004D13F3"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развитию </w:t>
      </w:r>
      <w:r w:rsidR="004D13F3" w:rsidRPr="00A87411">
        <w:rPr>
          <w:rFonts w:ascii="Times New Roman" w:eastAsia="Arial Unicode MS" w:hAnsi="Times New Roman" w:cs="Times New Roman"/>
          <w:kern w:val="1"/>
          <w:sz w:val="28"/>
          <w:szCs w:val="28"/>
        </w:rPr>
        <w:t>библиотечно-информационная деятельность</w:t>
      </w:r>
      <w:r w:rsidR="004D13F3" w:rsidRPr="00A87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3F3" w:rsidRPr="00A87411" w:rsidRDefault="004D13F3" w:rsidP="004D13F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87411">
        <w:rPr>
          <w:rFonts w:ascii="Times New Roman" w:hAnsi="Times New Roman" w:cs="Times New Roman"/>
          <w:sz w:val="28"/>
          <w:szCs w:val="28"/>
        </w:rPr>
        <w:t>- у</w:t>
      </w:r>
      <w:r w:rsidR="00140B42" w:rsidRPr="00A87411">
        <w:rPr>
          <w:rFonts w:ascii="Times New Roman" w:hAnsi="Times New Roman" w:cs="Times New Roman"/>
          <w:sz w:val="28"/>
          <w:szCs w:val="28"/>
        </w:rPr>
        <w:t>величение</w:t>
      </w:r>
      <w:r w:rsidRPr="00A87411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5D27F3">
        <w:rPr>
          <w:rFonts w:ascii="Times New Roman" w:hAnsi="Times New Roman" w:cs="Times New Roman"/>
          <w:sz w:val="28"/>
          <w:szCs w:val="28"/>
        </w:rPr>
        <w:t>403,2</w:t>
      </w:r>
      <w:r w:rsidRPr="00A87411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культурно</w:t>
      </w:r>
      <w:r w:rsidR="0026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675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досуговой деятельности. </w:t>
      </w:r>
    </w:p>
    <w:p w:rsidR="00C40906" w:rsidRPr="008E58A3" w:rsidRDefault="00F47402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1AF">
        <w:rPr>
          <w:rFonts w:ascii="Times New Roman" w:hAnsi="Times New Roman" w:cs="Times New Roman"/>
          <w:sz w:val="28"/>
          <w:szCs w:val="28"/>
        </w:rPr>
        <w:t>4. Постановление</w:t>
      </w:r>
      <w:r w:rsidR="00C40906" w:rsidRPr="00C501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C307E" w:rsidRPr="00C501AF">
        <w:rPr>
          <w:rFonts w:ascii="Times New Roman" w:hAnsi="Times New Roman" w:cs="Times New Roman"/>
          <w:sz w:val="28"/>
          <w:szCs w:val="28"/>
        </w:rPr>
        <w:t>Фоминского</w:t>
      </w:r>
      <w:r w:rsidR="00C40906" w:rsidRPr="00C501A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40B42" w:rsidRPr="00C501AF">
        <w:rPr>
          <w:rFonts w:ascii="Times New Roman" w:hAnsi="Times New Roman" w:cs="Times New Roman"/>
          <w:sz w:val="28"/>
          <w:szCs w:val="28"/>
        </w:rPr>
        <w:t xml:space="preserve">24.11.2014 № </w:t>
      </w:r>
      <w:r w:rsidR="00450B6F" w:rsidRPr="00C501AF">
        <w:rPr>
          <w:rFonts w:ascii="Times New Roman" w:hAnsi="Times New Roman" w:cs="Times New Roman"/>
          <w:sz w:val="28"/>
          <w:szCs w:val="28"/>
        </w:rPr>
        <w:t xml:space="preserve">88 </w:t>
      </w:r>
      <w:r w:rsidR="00C40906" w:rsidRPr="00C501A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1C307E" w:rsidRPr="00C501AF">
        <w:rPr>
          <w:rFonts w:ascii="Times New Roman" w:hAnsi="Times New Roman" w:cs="Times New Roman"/>
          <w:sz w:val="28"/>
          <w:szCs w:val="28"/>
        </w:rPr>
        <w:t>Фоминского</w:t>
      </w:r>
      <w:r w:rsidR="00C40906" w:rsidRPr="00C501A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40B42" w:rsidRPr="00C501AF">
        <w:rPr>
          <w:rFonts w:ascii="Times New Roman" w:hAnsi="Times New Roman" w:cs="Times New Roman"/>
          <w:sz w:val="28"/>
          <w:szCs w:val="28"/>
        </w:rPr>
        <w:t>10.10.2013</w:t>
      </w:r>
      <w:r w:rsidR="00C40906" w:rsidRPr="00C501AF">
        <w:rPr>
          <w:rFonts w:ascii="Times New Roman" w:hAnsi="Times New Roman" w:cs="Times New Roman"/>
          <w:sz w:val="28"/>
          <w:szCs w:val="28"/>
        </w:rPr>
        <w:t xml:space="preserve"> </w:t>
      </w:r>
      <w:r w:rsidR="00A87411" w:rsidRPr="00C501AF">
        <w:rPr>
          <w:rFonts w:ascii="Times New Roman" w:hAnsi="Times New Roman" w:cs="Times New Roman"/>
          <w:sz w:val="28"/>
          <w:szCs w:val="28"/>
        </w:rPr>
        <w:t>№88».</w:t>
      </w:r>
      <w:r w:rsidR="00C40906" w:rsidRPr="00C501AF">
        <w:rPr>
          <w:rFonts w:ascii="Times New Roman" w:hAnsi="Times New Roman" w:cs="Times New Roman"/>
          <w:sz w:val="28"/>
          <w:szCs w:val="28"/>
        </w:rPr>
        <w:t>.</w:t>
      </w:r>
      <w:r w:rsidR="00C40906" w:rsidRPr="008E58A3">
        <w:rPr>
          <w:rFonts w:ascii="Times New Roman" w:hAnsi="Times New Roman" w:cs="Times New Roman"/>
          <w:sz w:val="28"/>
          <w:szCs w:val="28"/>
        </w:rPr>
        <w:t xml:space="preserve"> Причины изменений – корректировка бюджетных ассигнований 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 поселения от 24.11.2014 № </w:t>
      </w:r>
      <w:r w:rsidR="00450B6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82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сельского поселения от </w:t>
      </w:r>
      <w:r w:rsidR="00450B6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25.12.2013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№ </w:t>
      </w:r>
      <w:r w:rsidR="00450B6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48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«О бюджете  </w:t>
      </w:r>
      <w:r w:rsidR="001C307E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Фоминского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сельского поселения </w:t>
      </w:r>
      <w:r w:rsidR="00450B6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Заветинского</w:t>
      </w:r>
      <w:r w:rsidR="00C40906" w:rsidRPr="008E58A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района на 2014 год и на плановый период  2015 и 2016 годов»</w:t>
      </w:r>
      <w:r w:rsidR="00C40906" w:rsidRPr="008E58A3">
        <w:rPr>
          <w:rFonts w:ascii="Times New Roman" w:hAnsi="Times New Roman" w:cs="Times New Roman"/>
          <w:sz w:val="28"/>
          <w:szCs w:val="28"/>
        </w:rPr>
        <w:t>:</w:t>
      </w:r>
    </w:p>
    <w:p w:rsidR="00C40906" w:rsidRPr="005D27F3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A3">
        <w:rPr>
          <w:rFonts w:ascii="Times New Roman" w:hAnsi="Times New Roman" w:cs="Times New Roman"/>
          <w:sz w:val="28"/>
          <w:szCs w:val="28"/>
        </w:rPr>
        <w:t>-</w:t>
      </w:r>
      <w:r w:rsidRPr="00450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27F3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 на </w:t>
      </w:r>
      <w:r w:rsidR="00450B6F" w:rsidRPr="005D27F3">
        <w:rPr>
          <w:rFonts w:ascii="Times New Roman" w:hAnsi="Times New Roman" w:cs="Times New Roman"/>
          <w:sz w:val="28"/>
          <w:szCs w:val="28"/>
        </w:rPr>
        <w:t>42,7</w:t>
      </w:r>
      <w:r w:rsidRPr="005D27F3">
        <w:rPr>
          <w:rFonts w:ascii="Times New Roman" w:hAnsi="Times New Roman" w:cs="Times New Roman"/>
          <w:sz w:val="28"/>
          <w:szCs w:val="28"/>
        </w:rPr>
        <w:t xml:space="preserve"> тыс. руб. на мероприятия по развитию библиотечного дела;</w:t>
      </w:r>
    </w:p>
    <w:p w:rsidR="00C40906" w:rsidRDefault="00C40906" w:rsidP="008E5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7F3">
        <w:rPr>
          <w:rFonts w:ascii="Times New Roman" w:hAnsi="Times New Roman" w:cs="Times New Roman"/>
          <w:sz w:val="28"/>
          <w:szCs w:val="28"/>
        </w:rPr>
        <w:t>- у</w:t>
      </w:r>
      <w:r w:rsidR="00450B6F" w:rsidRPr="005D27F3">
        <w:rPr>
          <w:rFonts w:ascii="Times New Roman" w:hAnsi="Times New Roman" w:cs="Times New Roman"/>
          <w:sz w:val="28"/>
          <w:szCs w:val="28"/>
        </w:rPr>
        <w:t>меньшение</w:t>
      </w:r>
      <w:r w:rsidRPr="005D27F3">
        <w:rPr>
          <w:rFonts w:ascii="Times New Roman" w:hAnsi="Times New Roman" w:cs="Times New Roman"/>
          <w:sz w:val="28"/>
          <w:szCs w:val="28"/>
        </w:rPr>
        <w:t xml:space="preserve"> бюджетных ассигнований на сумму </w:t>
      </w:r>
      <w:r w:rsidR="005D27F3" w:rsidRPr="005D27F3">
        <w:rPr>
          <w:rFonts w:ascii="Times New Roman" w:hAnsi="Times New Roman" w:cs="Times New Roman"/>
          <w:sz w:val="28"/>
          <w:szCs w:val="28"/>
        </w:rPr>
        <w:t>104,3</w:t>
      </w:r>
      <w:r w:rsidRPr="005D27F3">
        <w:rPr>
          <w:rFonts w:ascii="Times New Roman" w:hAnsi="Times New Roman" w:cs="Times New Roman"/>
          <w:sz w:val="28"/>
          <w:szCs w:val="28"/>
        </w:rPr>
        <w:t xml:space="preserve"> тыс. руб. на развитие культурно</w:t>
      </w:r>
      <w:r w:rsidR="00450B6F" w:rsidRPr="005D27F3">
        <w:rPr>
          <w:rFonts w:ascii="Times New Roman" w:hAnsi="Times New Roman" w:cs="Times New Roman"/>
          <w:sz w:val="28"/>
          <w:szCs w:val="28"/>
        </w:rPr>
        <w:t xml:space="preserve"> </w:t>
      </w:r>
      <w:r w:rsidRPr="005D27F3">
        <w:rPr>
          <w:rFonts w:ascii="Times New Roman" w:hAnsi="Times New Roman" w:cs="Times New Roman"/>
          <w:sz w:val="28"/>
          <w:szCs w:val="28"/>
        </w:rPr>
        <w:t>-</w:t>
      </w:r>
      <w:r w:rsidR="00450B6F" w:rsidRPr="005D27F3">
        <w:rPr>
          <w:rFonts w:ascii="Times New Roman" w:hAnsi="Times New Roman" w:cs="Times New Roman"/>
          <w:sz w:val="28"/>
          <w:szCs w:val="28"/>
        </w:rPr>
        <w:t xml:space="preserve"> </w:t>
      </w:r>
      <w:r w:rsidRPr="005D27F3">
        <w:rPr>
          <w:rFonts w:ascii="Times New Roman" w:hAnsi="Times New Roman" w:cs="Times New Roman"/>
          <w:sz w:val="28"/>
          <w:szCs w:val="28"/>
        </w:rPr>
        <w:t>досуговой деятельности.</w:t>
      </w:r>
    </w:p>
    <w:p w:rsidR="00C501AF" w:rsidRPr="00A87411" w:rsidRDefault="00C501AF" w:rsidP="00C501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5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7411">
        <w:rPr>
          <w:rFonts w:ascii="Times New Roman" w:hAnsi="Times New Roman" w:cs="Times New Roman"/>
          <w:sz w:val="28"/>
          <w:szCs w:val="28"/>
        </w:rPr>
        <w:t xml:space="preserve">орректировка бюджетных ассигнований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Фоминского  сельского  поселения от </w:t>
      </w:r>
      <w:r w:rsidR="00DC3C1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04.12.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2014 №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84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«О внесении изменений в решение Собрания депутатов Фоминского сельского поселения от 25.12.2013 № 48 «О бюджете  Фоминского  сельского поселения Заветинского  района на 2014 год и на плановый период  2015 и 2016 годов»</w:t>
      </w:r>
    </w:p>
    <w:p w:rsidR="00C501AF" w:rsidRPr="00A87411" w:rsidRDefault="00C501AF" w:rsidP="00C5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4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величени</w:t>
      </w:r>
      <w:r w:rsidRPr="00A87411">
        <w:rPr>
          <w:rFonts w:ascii="Times New Roman" w:hAnsi="Times New Roman" w:cs="Times New Roman"/>
          <w:sz w:val="28"/>
          <w:szCs w:val="28"/>
        </w:rPr>
        <w:t xml:space="preserve">е 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A8741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A8741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 мероприятия по </w:t>
      </w:r>
      <w:r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развитию </w:t>
      </w:r>
      <w:r w:rsidRPr="00A87411">
        <w:rPr>
          <w:rFonts w:ascii="Times New Roman" w:eastAsia="Arial Unicode MS" w:hAnsi="Times New Roman" w:cs="Times New Roman"/>
          <w:kern w:val="1"/>
          <w:sz w:val="28"/>
          <w:szCs w:val="28"/>
        </w:rPr>
        <w:t>библиотечно-информационная деятельность</w:t>
      </w:r>
      <w:r w:rsidRPr="00A874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01AF" w:rsidRPr="00A87411" w:rsidRDefault="00C501AF" w:rsidP="00C501A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87411">
        <w:rPr>
          <w:rFonts w:ascii="Times New Roman" w:hAnsi="Times New Roman" w:cs="Times New Roman"/>
          <w:sz w:val="28"/>
          <w:szCs w:val="28"/>
        </w:rPr>
        <w:lastRenderedPageBreak/>
        <w:t>- у</w:t>
      </w:r>
      <w:r>
        <w:rPr>
          <w:rFonts w:ascii="Times New Roman" w:hAnsi="Times New Roman" w:cs="Times New Roman"/>
          <w:sz w:val="28"/>
          <w:szCs w:val="28"/>
        </w:rPr>
        <w:t xml:space="preserve">меньшение </w:t>
      </w:r>
      <w:r w:rsidRPr="00A87411">
        <w:rPr>
          <w:rFonts w:ascii="Times New Roman" w:hAnsi="Times New Roman" w:cs="Times New Roman"/>
          <w:sz w:val="28"/>
          <w:szCs w:val="28"/>
        </w:rPr>
        <w:t xml:space="preserve">бюджетных ассигнований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7411">
        <w:rPr>
          <w:rFonts w:ascii="Times New Roman" w:hAnsi="Times New Roman" w:cs="Times New Roman"/>
          <w:sz w:val="28"/>
          <w:szCs w:val="28"/>
        </w:rPr>
        <w:t xml:space="preserve"> тыс. руб. на </w:t>
      </w:r>
      <w:r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мероприятия культурно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874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досуговой деятельности. </w:t>
      </w:r>
    </w:p>
    <w:p w:rsidR="00C40906" w:rsidRPr="00F33218" w:rsidRDefault="009B3772" w:rsidP="00C40906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C40906" w:rsidRPr="00F33218">
        <w:rPr>
          <w:rFonts w:ascii="Times New Roman" w:hAnsi="Times New Roman" w:cs="Times New Roman"/>
          <w:b/>
          <w:sz w:val="28"/>
          <w:szCs w:val="28"/>
        </w:rPr>
        <w:t>Предложения по дальнейшей реализации муниципальной программы.</w:t>
      </w:r>
    </w:p>
    <w:p w:rsidR="00C40906" w:rsidRPr="00C501AF" w:rsidRDefault="00C40906" w:rsidP="00422801">
      <w:pPr>
        <w:pStyle w:val="ConsPlusNonformat"/>
        <w:tabs>
          <w:tab w:val="left" w:pos="705"/>
        </w:tabs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01A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Важным значением для успешной реализации муниципальной программы «Развитие культуры</w:t>
      </w:r>
      <w:r w:rsidR="00C501AF" w:rsidRPr="00C501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Фоминского сельского поселения</w:t>
      </w:r>
      <w:r w:rsidRPr="00C501AF">
        <w:rPr>
          <w:rFonts w:ascii="Times New Roman" w:hAnsi="Times New Roman" w:cs="Times New Roman"/>
          <w:color w:val="000000"/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 (индикаторов), а так же проведение оценки эффективности реализации муниципальной программы, для своевременного выявления негативных факторов влияющих на показатели эффективности программы.</w:t>
      </w:r>
    </w:p>
    <w:p w:rsidR="00C40906" w:rsidRDefault="00C40906" w:rsidP="00C50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1AF">
        <w:rPr>
          <w:rFonts w:ascii="Times New Roman" w:hAnsi="Times New Roman" w:cs="Times New Roman"/>
          <w:bCs/>
          <w:sz w:val="28"/>
          <w:szCs w:val="28"/>
        </w:rPr>
        <w:t xml:space="preserve">На финансовое обеспечение выполнения муниципального задания, в 2014 году было направлено </w:t>
      </w:r>
      <w:r w:rsidR="00C501AF">
        <w:rPr>
          <w:rFonts w:ascii="Times New Roman" w:hAnsi="Times New Roman" w:cs="Times New Roman"/>
          <w:bCs/>
          <w:sz w:val="28"/>
          <w:szCs w:val="28"/>
        </w:rPr>
        <w:t>2609,4</w:t>
      </w:r>
      <w:r w:rsidRPr="00C501AF">
        <w:rPr>
          <w:rFonts w:ascii="Times New Roman" w:hAnsi="Times New Roman" w:cs="Times New Roman"/>
          <w:bCs/>
          <w:sz w:val="28"/>
          <w:szCs w:val="28"/>
        </w:rPr>
        <w:t xml:space="preserve"> тыс. руб.,  что составляет 100% от запланированного. </w:t>
      </w:r>
    </w:p>
    <w:p w:rsidR="00656314" w:rsidRDefault="00656314" w:rsidP="0065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314">
        <w:rPr>
          <w:rFonts w:ascii="Times New Roman" w:hAnsi="Times New Roman" w:cs="Times New Roman"/>
          <w:bCs/>
          <w:sz w:val="28"/>
          <w:szCs w:val="28"/>
        </w:rPr>
        <w:t xml:space="preserve">Информация об исполнении муниципальных заданий отражена в таблице  </w:t>
      </w:r>
      <w:r w:rsidR="00422801">
        <w:rPr>
          <w:rFonts w:ascii="Times New Roman" w:hAnsi="Times New Roman" w:cs="Times New Roman"/>
          <w:bCs/>
          <w:sz w:val="28"/>
          <w:szCs w:val="28"/>
        </w:rPr>
        <w:t>4</w:t>
      </w:r>
      <w:r w:rsidRPr="00656314">
        <w:rPr>
          <w:rFonts w:ascii="Times New Roman" w:hAnsi="Times New Roman" w:cs="Times New Roman"/>
          <w:bCs/>
          <w:sz w:val="28"/>
          <w:szCs w:val="28"/>
        </w:rPr>
        <w:t xml:space="preserve"> к настоящему отчету.</w:t>
      </w:r>
    </w:p>
    <w:p w:rsidR="00422801" w:rsidRPr="00422801" w:rsidRDefault="00422801" w:rsidP="00422801">
      <w:pPr>
        <w:widowControl w:val="0"/>
        <w:tabs>
          <w:tab w:val="left" w:pos="7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7792">
        <w:rPr>
          <w:rFonts w:ascii="Times New Roman" w:hAnsi="Times New Roman" w:cs="Times New Roman"/>
          <w:sz w:val="28"/>
          <w:szCs w:val="28"/>
        </w:rPr>
        <w:t xml:space="preserve">Информация 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Фоминского </w:t>
      </w:r>
      <w:r w:rsidRPr="00E17792">
        <w:rPr>
          <w:rFonts w:ascii="Times New Roman" w:hAnsi="Times New Roman" w:cs="Times New Roman"/>
          <w:sz w:val="28"/>
          <w:szCs w:val="28"/>
        </w:rPr>
        <w:t xml:space="preserve">сельского поселения приведена </w:t>
      </w:r>
      <w:r>
        <w:rPr>
          <w:rFonts w:ascii="Times New Roman" w:hAnsi="Times New Roman" w:cs="Times New Roman"/>
          <w:sz w:val="28"/>
          <w:szCs w:val="28"/>
        </w:rPr>
        <w:t>в т</w:t>
      </w:r>
      <w:r w:rsidRPr="00E17792">
        <w:rPr>
          <w:rFonts w:ascii="Times New Roman" w:hAnsi="Times New Roman" w:cs="Times New Roman"/>
          <w:sz w:val="28"/>
          <w:szCs w:val="28"/>
        </w:rPr>
        <w:t xml:space="preserve">аблице </w:t>
      </w:r>
      <w:r w:rsidRPr="00422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к настоящему отчету.</w:t>
      </w:r>
    </w:p>
    <w:p w:rsidR="00C40906" w:rsidRPr="00C501AF" w:rsidRDefault="00656314" w:rsidP="006563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0906" w:rsidRPr="00C501AF">
        <w:rPr>
          <w:rFonts w:ascii="Times New Roman" w:hAnsi="Times New Roman" w:cs="Times New Roman"/>
          <w:sz w:val="28"/>
          <w:szCs w:val="28"/>
        </w:rPr>
        <w:t>ля обеспечения мониторинга динамики результатов реализации муниципальной программы за 2014 год, с целью уточнения степени решения задач и выполнения мероприятий, необходимо провести оценку эффективности реализации муниципальной программы в соответствии с утвержденной методикой.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осуществлялась по следующим критериям: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 xml:space="preserve">1. Критерий «Степень достижения целевых показателей Программы» рассчитывался по формуле: 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906" w:rsidRPr="0032631B" w:rsidRDefault="00C40906" w:rsidP="003263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2631B">
        <w:rPr>
          <w:rFonts w:ascii="Times New Roman" w:hAnsi="Times New Roman" w:cs="Times New Roman"/>
          <w:noProof/>
          <w:spacing w:val="-8"/>
          <w:sz w:val="28"/>
          <w:szCs w:val="28"/>
        </w:rPr>
        <w:drawing>
          <wp:inline distT="0" distB="0" distL="0" distR="0">
            <wp:extent cx="1122680" cy="462915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906" w:rsidRPr="0032631B" w:rsidRDefault="00C40906" w:rsidP="0032631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2631B">
        <w:rPr>
          <w:rFonts w:ascii="Times New Roman" w:hAnsi="Times New Roman" w:cs="Times New Roman"/>
          <w:sz w:val="28"/>
          <w:szCs w:val="28"/>
          <w:lang w:eastAsia="en-US"/>
        </w:rPr>
        <w:t>где КЦИi – степень достижения i-го целевого показателя муниципальной программы;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>ЦИФi – фактическое значение i-го целевого показателя муниципальной программы;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>ЦИПi – плановое значение i-го целевого показателя муниципальной программы.</w:t>
      </w:r>
    </w:p>
    <w:p w:rsidR="00C40906" w:rsidRPr="0032631B" w:rsidRDefault="00C40906" w:rsidP="00326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1B">
        <w:rPr>
          <w:rFonts w:ascii="Times New Roman" w:hAnsi="Times New Roman" w:cs="Times New Roman"/>
          <w:sz w:val="28"/>
          <w:szCs w:val="28"/>
        </w:rPr>
        <w:t>Значение показателя КЦИi должно быть больше либо равно 1.</w:t>
      </w:r>
    </w:p>
    <w:p w:rsidR="00C40906" w:rsidRDefault="00C40906" w:rsidP="00C40906">
      <w:pPr>
        <w:ind w:firstLine="709"/>
        <w:jc w:val="both"/>
      </w:pP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Pr="000376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5312E1" w:rsidRPr="000376C8">
        <w:rPr>
          <w:rFonts w:ascii="Times New Roman" w:hAnsi="Times New Roman" w:cs="Times New Roman"/>
          <w:sz w:val="24"/>
          <w:szCs w:val="24"/>
        </w:rPr>
        <w:t>14,3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5312E1" w:rsidRPr="000376C8">
        <w:rPr>
          <w:rFonts w:ascii="Times New Roman" w:hAnsi="Times New Roman" w:cs="Times New Roman"/>
          <w:sz w:val="24"/>
          <w:szCs w:val="24"/>
        </w:rPr>
        <w:t>15,3</w:t>
      </w:r>
      <w:r w:rsidRPr="000376C8">
        <w:rPr>
          <w:rFonts w:ascii="Times New Roman" w:hAnsi="Times New Roman" w:cs="Times New Roman"/>
          <w:sz w:val="24"/>
          <w:szCs w:val="24"/>
        </w:rPr>
        <w:t>= 1,0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="005312E1" w:rsidRPr="000376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376C8">
        <w:rPr>
          <w:rFonts w:ascii="Times New Roman" w:hAnsi="Times New Roman" w:cs="Times New Roman"/>
          <w:sz w:val="24"/>
          <w:szCs w:val="24"/>
        </w:rPr>
        <w:t xml:space="preserve"> = 6198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0376C8">
        <w:rPr>
          <w:rFonts w:ascii="Times New Roman" w:hAnsi="Times New Roman" w:cs="Times New Roman"/>
          <w:sz w:val="24"/>
          <w:szCs w:val="24"/>
        </w:rPr>
        <w:t>5300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0376C8">
        <w:rPr>
          <w:rFonts w:ascii="Times New Roman" w:hAnsi="Times New Roman" w:cs="Times New Roman"/>
          <w:sz w:val="24"/>
          <w:szCs w:val="24"/>
        </w:rPr>
        <w:t>1,2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="000376C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0376C8">
        <w:rPr>
          <w:rFonts w:ascii="Times New Roman" w:hAnsi="Times New Roman" w:cs="Times New Roman"/>
          <w:sz w:val="24"/>
          <w:szCs w:val="24"/>
        </w:rPr>
        <w:t>8262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0376C8">
        <w:rPr>
          <w:rFonts w:ascii="Times New Roman" w:hAnsi="Times New Roman" w:cs="Times New Roman"/>
          <w:sz w:val="24"/>
          <w:szCs w:val="24"/>
        </w:rPr>
        <w:t>7874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0376C8">
        <w:rPr>
          <w:rFonts w:ascii="Times New Roman" w:hAnsi="Times New Roman" w:cs="Times New Roman"/>
          <w:sz w:val="24"/>
          <w:szCs w:val="24"/>
        </w:rPr>
        <w:t>1,0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t>КЦИ</w:t>
      </w:r>
      <w:r w:rsidR="000376C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0376C8">
        <w:rPr>
          <w:rFonts w:ascii="Times New Roman" w:hAnsi="Times New Roman" w:cs="Times New Roman"/>
          <w:sz w:val="24"/>
          <w:szCs w:val="24"/>
        </w:rPr>
        <w:t>170</w:t>
      </w:r>
      <w:r w:rsidRPr="000376C8">
        <w:rPr>
          <w:rFonts w:ascii="Times New Roman" w:hAnsi="Times New Roman" w:cs="Times New Roman"/>
          <w:sz w:val="24"/>
          <w:szCs w:val="24"/>
        </w:rPr>
        <w:t>/</w:t>
      </w:r>
      <w:r w:rsidR="000376C8">
        <w:rPr>
          <w:rFonts w:ascii="Times New Roman" w:hAnsi="Times New Roman" w:cs="Times New Roman"/>
          <w:sz w:val="24"/>
          <w:szCs w:val="24"/>
        </w:rPr>
        <w:t>168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1,0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6C8">
        <w:rPr>
          <w:rFonts w:ascii="Times New Roman" w:hAnsi="Times New Roman" w:cs="Times New Roman"/>
          <w:sz w:val="24"/>
          <w:szCs w:val="24"/>
        </w:rPr>
        <w:lastRenderedPageBreak/>
        <w:t>КЦИ</w:t>
      </w:r>
      <w:r w:rsidR="000376C8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376C8">
        <w:rPr>
          <w:rFonts w:ascii="Times New Roman" w:hAnsi="Times New Roman" w:cs="Times New Roman"/>
          <w:sz w:val="24"/>
          <w:szCs w:val="24"/>
        </w:rPr>
        <w:t xml:space="preserve"> = </w:t>
      </w:r>
      <w:r w:rsidR="000376C8">
        <w:rPr>
          <w:rFonts w:ascii="Times New Roman" w:hAnsi="Times New Roman" w:cs="Times New Roman"/>
          <w:sz w:val="24"/>
          <w:szCs w:val="24"/>
        </w:rPr>
        <w:t>60,9</w:t>
      </w:r>
      <w:r w:rsidRPr="000376C8">
        <w:rPr>
          <w:rFonts w:ascii="Times New Roman" w:hAnsi="Times New Roman" w:cs="Times New Roman"/>
          <w:sz w:val="24"/>
          <w:szCs w:val="24"/>
        </w:rPr>
        <w:t xml:space="preserve">/64,9 = </w:t>
      </w:r>
      <w:r w:rsidR="000376C8">
        <w:rPr>
          <w:rFonts w:ascii="Times New Roman" w:hAnsi="Times New Roman" w:cs="Times New Roman"/>
          <w:sz w:val="24"/>
          <w:szCs w:val="24"/>
        </w:rPr>
        <w:t>0,9</w:t>
      </w:r>
    </w:p>
    <w:p w:rsidR="00C40906" w:rsidRPr="000376C8" w:rsidRDefault="00C40906" w:rsidP="00C4090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376C8">
        <w:rPr>
          <w:rFonts w:ascii="Times New Roman" w:hAnsi="Times New Roman" w:cs="Times New Roman"/>
          <w:sz w:val="24"/>
          <w:szCs w:val="24"/>
        </w:rPr>
        <w:t xml:space="preserve"> 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 xml:space="preserve">КЦИ </w:t>
      </w:r>
      <w:r w:rsidRPr="000376C8">
        <w:rPr>
          <w:rFonts w:ascii="Times New Roman" w:hAnsi="Times New Roman" w:cs="Times New Roman"/>
          <w:sz w:val="24"/>
          <w:szCs w:val="24"/>
          <w:lang w:eastAsia="en-US"/>
        </w:rPr>
        <w:t>= (1+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>1,2</w:t>
      </w:r>
      <w:r w:rsidRPr="000376C8">
        <w:rPr>
          <w:rFonts w:ascii="Times New Roman" w:hAnsi="Times New Roman" w:cs="Times New Roman"/>
          <w:sz w:val="24"/>
          <w:szCs w:val="24"/>
          <w:lang w:eastAsia="en-US"/>
        </w:rPr>
        <w:t>+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>1+1+0,9) /5</w:t>
      </w:r>
      <w:r w:rsidRPr="000376C8">
        <w:rPr>
          <w:rFonts w:ascii="Times New Roman" w:hAnsi="Times New Roman" w:cs="Times New Roman"/>
          <w:sz w:val="24"/>
          <w:szCs w:val="24"/>
          <w:lang w:eastAsia="en-US"/>
        </w:rPr>
        <w:t>=</w:t>
      </w:r>
      <w:r w:rsidR="000376C8">
        <w:rPr>
          <w:rFonts w:ascii="Times New Roman" w:hAnsi="Times New Roman" w:cs="Times New Roman"/>
          <w:sz w:val="24"/>
          <w:szCs w:val="24"/>
          <w:lang w:eastAsia="en-US"/>
        </w:rPr>
        <w:t>1,0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2. Критерий «Степень соответствия запланированному уровню затрат», рассчитывался по формуле: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906" w:rsidRPr="00F33218" w:rsidRDefault="00C40906" w:rsidP="00F33218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8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noProof/>
          <w:spacing w:val="-8"/>
          <w:sz w:val="28"/>
          <w:szCs w:val="28"/>
        </w:rPr>
        <w:drawing>
          <wp:inline distT="0" distB="0" distL="0" distR="0">
            <wp:extent cx="1018540" cy="462915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3218">
        <w:rPr>
          <w:rFonts w:ascii="Times New Roman" w:hAnsi="Times New Roman" w:cs="Times New Roman"/>
          <w:spacing w:val="-8"/>
          <w:sz w:val="28"/>
          <w:szCs w:val="28"/>
          <w:lang w:eastAsia="en-US"/>
        </w:rPr>
        <w:t>,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0906" w:rsidRPr="00F33218" w:rsidRDefault="00C40906" w:rsidP="00F3321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sz w:val="28"/>
          <w:szCs w:val="28"/>
          <w:lang w:eastAsia="en-US"/>
        </w:rPr>
        <w:t>где КБЗi – степень соответствия бюджетных затрат i-го мероприятия муниципальной программы;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БЗФi – фактическое значение бюджетных затрат i-го мероприятия муниципальной программы.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БЗПi – плановое (прогнозное) значение бюджетных затрат i-го мероприятия Программы.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Значение показателя КБЗi должно быть меньше либо равно 1.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КБЗ</w:t>
      </w:r>
      <w:r w:rsidRPr="00F33218">
        <w:rPr>
          <w:rFonts w:ascii="Times New Roman" w:hAnsi="Times New Roman" w:cs="Times New Roman"/>
          <w:sz w:val="28"/>
          <w:szCs w:val="28"/>
          <w:vertAlign w:val="subscript"/>
        </w:rPr>
        <w:t xml:space="preserve">1.1 </w:t>
      </w:r>
      <w:r w:rsidRPr="00F33218">
        <w:rPr>
          <w:rFonts w:ascii="Times New Roman" w:hAnsi="Times New Roman" w:cs="Times New Roman"/>
          <w:sz w:val="28"/>
          <w:szCs w:val="28"/>
        </w:rPr>
        <w:t xml:space="preserve">= </w:t>
      </w:r>
      <w:r w:rsidR="00C222DC" w:rsidRPr="00F33218">
        <w:rPr>
          <w:rFonts w:ascii="Times New Roman" w:hAnsi="Times New Roman" w:cs="Times New Roman"/>
          <w:sz w:val="28"/>
          <w:szCs w:val="28"/>
        </w:rPr>
        <w:t>594,7</w:t>
      </w:r>
      <w:r w:rsidRPr="00F33218">
        <w:rPr>
          <w:rFonts w:ascii="Times New Roman" w:hAnsi="Times New Roman" w:cs="Times New Roman"/>
          <w:sz w:val="28"/>
          <w:szCs w:val="28"/>
        </w:rPr>
        <w:t>/</w:t>
      </w:r>
      <w:r w:rsidR="00C222DC" w:rsidRPr="00F33218">
        <w:rPr>
          <w:rFonts w:ascii="Times New Roman" w:hAnsi="Times New Roman" w:cs="Times New Roman"/>
          <w:sz w:val="28"/>
          <w:szCs w:val="28"/>
        </w:rPr>
        <w:t>594,7</w:t>
      </w:r>
      <w:r w:rsidRPr="00F33218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КБЗ</w:t>
      </w:r>
      <w:r w:rsidRPr="00F33218">
        <w:rPr>
          <w:rFonts w:ascii="Times New Roman" w:hAnsi="Times New Roman" w:cs="Times New Roman"/>
          <w:sz w:val="28"/>
          <w:szCs w:val="28"/>
          <w:vertAlign w:val="subscript"/>
        </w:rPr>
        <w:t xml:space="preserve">2.1 </w:t>
      </w:r>
      <w:r w:rsidRPr="00F33218">
        <w:rPr>
          <w:rFonts w:ascii="Times New Roman" w:hAnsi="Times New Roman" w:cs="Times New Roman"/>
          <w:sz w:val="28"/>
          <w:szCs w:val="28"/>
        </w:rPr>
        <w:t xml:space="preserve">= </w:t>
      </w:r>
      <w:r w:rsidR="000376C8" w:rsidRPr="00F33218">
        <w:rPr>
          <w:rFonts w:ascii="Times New Roman" w:hAnsi="Times New Roman" w:cs="Times New Roman"/>
          <w:sz w:val="28"/>
          <w:szCs w:val="28"/>
        </w:rPr>
        <w:t>2014,7</w:t>
      </w:r>
      <w:r w:rsidRPr="00F33218">
        <w:rPr>
          <w:rFonts w:ascii="Times New Roman" w:hAnsi="Times New Roman" w:cs="Times New Roman"/>
          <w:sz w:val="28"/>
          <w:szCs w:val="28"/>
        </w:rPr>
        <w:t>/</w:t>
      </w:r>
      <w:r w:rsidR="000376C8" w:rsidRPr="00F33218">
        <w:rPr>
          <w:rFonts w:ascii="Times New Roman" w:hAnsi="Times New Roman" w:cs="Times New Roman"/>
          <w:sz w:val="28"/>
          <w:szCs w:val="28"/>
        </w:rPr>
        <w:t>2014,7</w:t>
      </w:r>
      <w:r w:rsidRPr="00F33218">
        <w:rPr>
          <w:rFonts w:ascii="Times New Roman" w:hAnsi="Times New Roman" w:cs="Times New Roman"/>
          <w:sz w:val="28"/>
          <w:szCs w:val="28"/>
        </w:rPr>
        <w:t xml:space="preserve"> = 1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sz w:val="28"/>
          <w:szCs w:val="28"/>
          <w:lang w:eastAsia="en-US"/>
        </w:rPr>
        <w:t>КБЗi= (1+1)/2= 1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План реализации Программы выполнен на 100,0 %.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В результате проведенного анализа эффективности реализации муниципальной программы установлено: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- степень достижения целевых показателей Программы составила- 100%;</w:t>
      </w:r>
    </w:p>
    <w:p w:rsidR="00C40906" w:rsidRPr="00F33218" w:rsidRDefault="00E546E7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0906" w:rsidRPr="00F33218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затрат составила- 100%.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18">
        <w:rPr>
          <w:rFonts w:ascii="Times New Roman" w:hAnsi="Times New Roman" w:cs="Times New Roman"/>
          <w:sz w:val="28"/>
          <w:szCs w:val="28"/>
        </w:rPr>
        <w:t>Ожидаемые результаты в целом достигнуты.</w:t>
      </w:r>
    </w:p>
    <w:p w:rsidR="00C40906" w:rsidRPr="00F33218" w:rsidRDefault="00C40906" w:rsidP="00F332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21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>дальнейшей реали</w:t>
      </w:r>
      <w:r w:rsidR="00E546E7">
        <w:rPr>
          <w:rFonts w:ascii="Times New Roman" w:hAnsi="Times New Roman" w:cs="Times New Roman"/>
          <w:kern w:val="2"/>
          <w:sz w:val="28"/>
          <w:szCs w:val="28"/>
        </w:rPr>
        <w:t>зации муниципальной программы, р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аспоряжением Администрации </w:t>
      </w:r>
      <w:r w:rsidR="001C307E" w:rsidRPr="00F33218">
        <w:rPr>
          <w:rFonts w:ascii="Times New Roman" w:hAnsi="Times New Roman" w:cs="Times New Roman"/>
          <w:kern w:val="2"/>
          <w:sz w:val="28"/>
          <w:szCs w:val="28"/>
        </w:rPr>
        <w:t>Фоминского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C222DC" w:rsidRPr="00F33218">
        <w:rPr>
          <w:rFonts w:ascii="Times New Roman" w:hAnsi="Times New Roman" w:cs="Times New Roman"/>
          <w:kern w:val="2"/>
          <w:sz w:val="28"/>
          <w:szCs w:val="28"/>
        </w:rPr>
        <w:t>26.01.2015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C222DC" w:rsidRPr="00F33218">
        <w:rPr>
          <w:rFonts w:ascii="Times New Roman" w:hAnsi="Times New Roman" w:cs="Times New Roman"/>
          <w:kern w:val="2"/>
          <w:sz w:val="28"/>
          <w:szCs w:val="28"/>
        </w:rPr>
        <w:t>12</w:t>
      </w:r>
      <w:r w:rsidRPr="00F33218">
        <w:rPr>
          <w:rFonts w:ascii="Times New Roman" w:hAnsi="Times New Roman" w:cs="Times New Roman"/>
          <w:kern w:val="2"/>
          <w:sz w:val="28"/>
          <w:szCs w:val="28"/>
        </w:rPr>
        <w:t xml:space="preserve"> утвержден план реализации муниципальной программы на 2015 год.</w:t>
      </w: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0906" w:rsidRPr="00783ED8" w:rsidRDefault="00C40906" w:rsidP="00C4090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  <w:sectPr w:rsidR="00C40906" w:rsidRPr="00783ED8" w:rsidSect="009B3772">
          <w:footerReference w:type="default" r:id="rId10"/>
          <w:pgSz w:w="11905" w:h="16838" w:code="9"/>
          <w:pgMar w:top="851" w:right="851" w:bottom="232" w:left="1418" w:header="720" w:footer="567" w:gutter="0"/>
          <w:pgNumType w:start="31"/>
          <w:cols w:space="720"/>
          <w:noEndnote/>
          <w:docGrid w:linePitch="326"/>
        </w:sectPr>
      </w:pPr>
    </w:p>
    <w:p w:rsidR="00C40906" w:rsidRDefault="00C40906" w:rsidP="00362F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B0E5B" w:rsidRDefault="006B0E5B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24D6A" w:rsidRPr="006B0E5B" w:rsidRDefault="00F33218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6B0E5B">
        <w:rPr>
          <w:rFonts w:ascii="Times New Roman" w:hAnsi="Times New Roman"/>
          <w:sz w:val="28"/>
          <w:szCs w:val="28"/>
        </w:rPr>
        <w:t xml:space="preserve">Таблица </w:t>
      </w:r>
      <w:r w:rsidR="00F24D6A" w:rsidRPr="006B0E5B">
        <w:rPr>
          <w:rFonts w:ascii="Times New Roman" w:hAnsi="Times New Roman"/>
          <w:sz w:val="28"/>
          <w:szCs w:val="28"/>
        </w:rPr>
        <w:t xml:space="preserve"> </w:t>
      </w:r>
      <w:r w:rsidR="009B3772">
        <w:rPr>
          <w:rFonts w:ascii="Times New Roman" w:hAnsi="Times New Roman"/>
          <w:sz w:val="28"/>
          <w:szCs w:val="28"/>
        </w:rPr>
        <w:t>1</w:t>
      </w:r>
    </w:p>
    <w:p w:rsidR="00F24D6A" w:rsidRPr="006B0E5B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3218" w:rsidRPr="006B0E5B" w:rsidRDefault="00F33218" w:rsidP="00F24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422"/>
      <w:bookmarkEnd w:id="0"/>
    </w:p>
    <w:p w:rsidR="00F24D6A" w:rsidRPr="006B0E5B" w:rsidRDefault="00F24D6A" w:rsidP="00F24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E5B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  <w:r w:rsidR="00F33218" w:rsidRPr="006B0E5B">
        <w:rPr>
          <w:rFonts w:ascii="Times New Roman" w:hAnsi="Times New Roman"/>
          <w:sz w:val="28"/>
          <w:szCs w:val="28"/>
        </w:rPr>
        <w:t xml:space="preserve"> </w:t>
      </w:r>
    </w:p>
    <w:p w:rsidR="00F33218" w:rsidRPr="00772639" w:rsidRDefault="00F33218" w:rsidP="00F24D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6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5882"/>
        <w:gridCol w:w="1559"/>
        <w:gridCol w:w="1559"/>
        <w:gridCol w:w="1418"/>
        <w:gridCol w:w="850"/>
        <w:gridCol w:w="2858"/>
      </w:tblGrid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148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F24D6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Фоминского сельского поселения»</w:t>
            </w:r>
          </w:p>
        </w:tc>
      </w:tr>
      <w:tr w:rsidR="0065761E" w:rsidRPr="00772639" w:rsidTr="005312E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Pr="00772639" w:rsidRDefault="0065761E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65761E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библиотечного фонда общедоступных библиотек на 1000 человек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экзкмпляров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1E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Увеличился библиотечный фонд</w:t>
            </w:r>
          </w:p>
        </w:tc>
      </w:tr>
      <w:tr w:rsidR="00F24D6A" w:rsidRPr="00772639" w:rsidTr="005312E1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4D6A" w:rsidRPr="0077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посещений библиотек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770D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2F36E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6198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привлечение учащихся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4D6A" w:rsidRPr="0077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7770D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зрителей культурно-досуговых мероприятий на 1000 человек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D8474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D8474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D8474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D84740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8262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4D6A" w:rsidRPr="00772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(в том числе любительских объединений и формирований самодеятельного народного творчества)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B63F0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B63F0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390344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F3F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культуры, охваченных различными формами повышения квалификации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Pr="0065761E" w:rsidRDefault="00CC18FD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F3F" w:rsidRDefault="00D44F3F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D6A" w:rsidRPr="00772639" w:rsidTr="005312E1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5312E1" w:rsidP="00362FC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B63F0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772639" w:rsidRDefault="00B63F0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65761E" w:rsidRDefault="0065761E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7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</w:t>
            </w: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A" w:rsidRPr="004B4169" w:rsidRDefault="00F24D6A" w:rsidP="00362FC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1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</w:tbl>
    <w:p w:rsidR="00F24D6A" w:rsidRPr="00D90894" w:rsidRDefault="00F24D6A" w:rsidP="00F24D6A">
      <w:pPr>
        <w:rPr>
          <w:rFonts w:ascii="Times New Roman" w:hAnsi="Times New Roman"/>
          <w:sz w:val="24"/>
          <w:szCs w:val="24"/>
        </w:rPr>
        <w:sectPr w:rsidR="00F24D6A" w:rsidRPr="00D90894" w:rsidSect="00362FC6">
          <w:pgSz w:w="16838" w:h="11905" w:orient="landscape"/>
          <w:pgMar w:top="425" w:right="822" w:bottom="567" w:left="992" w:header="720" w:footer="720" w:gutter="0"/>
          <w:pgNumType w:start="19"/>
          <w:cols w:space="720"/>
          <w:noEndnote/>
        </w:sectPr>
      </w:pPr>
    </w:p>
    <w:p w:rsidR="001325A8" w:rsidRPr="006B0E5B" w:rsidRDefault="00D84FB6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B0E5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Таблица </w:t>
      </w:r>
      <w:r w:rsidR="009B37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</w:p>
    <w:p w:rsidR="001325A8" w:rsidRPr="006B0E5B" w:rsidRDefault="001325A8" w:rsidP="001325A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E5B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</w:t>
      </w:r>
    </w:p>
    <w:p w:rsidR="001325A8" w:rsidRPr="006B0E5B" w:rsidRDefault="001325A8" w:rsidP="001325A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E5B">
        <w:rPr>
          <w:rFonts w:ascii="Times New Roman" w:eastAsia="Calibri" w:hAnsi="Times New Roman" w:cs="Times New Roman"/>
          <w:sz w:val="28"/>
          <w:szCs w:val="28"/>
          <w:lang w:eastAsia="en-US"/>
        </w:rPr>
        <w:t>о степени выполнения основных мероприятий подпрограмм муниципальной программы «Развитие культуры»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268"/>
        <w:gridCol w:w="2126"/>
        <w:gridCol w:w="1702"/>
        <w:gridCol w:w="1418"/>
        <w:gridCol w:w="1417"/>
        <w:gridCol w:w="1418"/>
        <w:gridCol w:w="1559"/>
        <w:gridCol w:w="1844"/>
        <w:gridCol w:w="1275"/>
      </w:tblGrid>
      <w:tr w:rsidR="001325A8" w:rsidRPr="00F33218" w:rsidTr="006B0E5B">
        <w:trPr>
          <w:trHeight w:val="908"/>
        </w:trPr>
        <w:tc>
          <w:tcPr>
            <w:tcW w:w="709" w:type="dxa"/>
            <w:vMerge w:val="restart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основного мероприятия подпрограммы, мероприятия </w:t>
            </w:r>
          </w:p>
        </w:tc>
        <w:tc>
          <w:tcPr>
            <w:tcW w:w="2126" w:type="dxa"/>
            <w:vMerge w:val="restart"/>
          </w:tcPr>
          <w:p w:rsidR="001325A8" w:rsidRPr="00E241B7" w:rsidRDefault="001325A8" w:rsidP="00E2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1325A8" w:rsidRPr="00E241B7" w:rsidRDefault="00E241B7" w:rsidP="00E24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основного мероприятия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9" w:type="dxa"/>
            <w:gridSpan w:val="2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403" w:type="dxa"/>
            <w:gridSpan w:val="2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1325A8" w:rsidRPr="002700AC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00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1325A8" w:rsidRPr="00F33218" w:rsidTr="006B0E5B">
        <w:tc>
          <w:tcPr>
            <w:tcW w:w="709" w:type="dxa"/>
            <w:vMerge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55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844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5" w:type="dxa"/>
            <w:vMerge/>
          </w:tcPr>
          <w:p w:rsidR="001325A8" w:rsidRPr="00F33218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5A8" w:rsidRPr="00F33218" w:rsidTr="006B0E5B">
        <w:tc>
          <w:tcPr>
            <w:tcW w:w="70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4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</w:tcPr>
          <w:p w:rsidR="001325A8" w:rsidRPr="00F33218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332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1325A8" w:rsidRPr="00F33218" w:rsidTr="006B0E5B">
        <w:tc>
          <w:tcPr>
            <w:tcW w:w="15735" w:type="dxa"/>
            <w:gridSpan w:val="10"/>
          </w:tcPr>
          <w:p w:rsidR="001325A8" w:rsidRPr="00E241B7" w:rsidRDefault="001325A8" w:rsidP="00E241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«Развитие </w:t>
            </w:r>
            <w:r w:rsidR="00E241B7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325A8" w:rsidRPr="00F33218" w:rsidTr="006B0E5B">
        <w:tc>
          <w:tcPr>
            <w:tcW w:w="70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68" w:type="dxa"/>
          </w:tcPr>
          <w:p w:rsidR="001325A8" w:rsidRPr="00E241B7" w:rsidRDefault="001325A8" w:rsidP="00E241B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</w:t>
            </w:r>
            <w:r w:rsidR="00E241B7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Библиотечно-информационная деятельность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</w:tcPr>
          <w:p w:rsidR="001325A8" w:rsidRPr="00E241B7" w:rsidRDefault="00E241B7" w:rsidP="00656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Заведующий 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МБУК «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Фоминская ПБ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Гузоватая Н.Б.</w:t>
            </w:r>
            <w:r w:rsidR="001325A8"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55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доступа населения к библиотечн</w:t>
            </w:r>
            <w:r w:rsid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 фон</w:t>
            </w:r>
            <w:r w:rsid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применение новых информационных технологий 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представлении библиотечных фондов</w:t>
            </w:r>
          </w:p>
        </w:tc>
        <w:tc>
          <w:tcPr>
            <w:tcW w:w="1844" w:type="dxa"/>
          </w:tcPr>
          <w:p w:rsidR="001325A8" w:rsidRPr="00E241B7" w:rsidRDefault="001325A8" w:rsidP="00E241B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посещений библиотек составило </w:t>
            </w:r>
            <w:r w:rsidR="00E241B7">
              <w:rPr>
                <w:rFonts w:ascii="Times New Roman" w:hAnsi="Times New Roman" w:cs="Times New Roman"/>
                <w:sz w:val="24"/>
                <w:szCs w:val="24"/>
              </w:rPr>
              <w:t xml:space="preserve">6198 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чел.; количество посещений библиотек на 1000 человек составило </w:t>
            </w:r>
            <w:r w:rsidR="00E241B7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ед.; жителям  обеспечен доступ населения к библиотечному фонду, в оказании библиотечных услуг используются информационные технологии. </w:t>
            </w:r>
          </w:p>
        </w:tc>
        <w:tc>
          <w:tcPr>
            <w:tcW w:w="1275" w:type="dxa"/>
          </w:tcPr>
          <w:p w:rsidR="001325A8" w:rsidRPr="00F33218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325A8" w:rsidRPr="00F33218" w:rsidTr="006B0E5B">
        <w:trPr>
          <w:trHeight w:val="552"/>
        </w:trPr>
        <w:tc>
          <w:tcPr>
            <w:tcW w:w="70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2268" w:type="dxa"/>
          </w:tcPr>
          <w:p w:rsidR="001325A8" w:rsidRPr="00E241B7" w:rsidRDefault="001325A8" w:rsidP="00E241B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</w:t>
            </w:r>
            <w:r w:rsid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ультурно-досугов</w:t>
            </w:r>
            <w:r w:rsid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ая деятельность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                </w:t>
            </w:r>
          </w:p>
        </w:tc>
        <w:tc>
          <w:tcPr>
            <w:tcW w:w="2126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МБУК «</w:t>
            </w:r>
            <w:r w:rsid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Фоминский</w:t>
            </w: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СДК» </w:t>
            </w:r>
            <w:r w:rsid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Пяткина Л.В</w:t>
            </w:r>
            <w:r w:rsidR="00765A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2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417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01.01.2014</w:t>
            </w:r>
          </w:p>
        </w:tc>
        <w:tc>
          <w:tcPr>
            <w:tcW w:w="1418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31.12.2014</w:t>
            </w:r>
          </w:p>
        </w:tc>
        <w:tc>
          <w:tcPr>
            <w:tcW w:w="1559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</w:t>
            </w:r>
            <w:r w:rsidRPr="00E241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развития; </w:t>
            </w:r>
          </w:p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844" w:type="dxa"/>
          </w:tcPr>
          <w:p w:rsidR="001325A8" w:rsidRPr="00E241B7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>роведено</w:t>
            </w:r>
            <w:r w:rsidR="00765AC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досуга населения; количество посещений культурно-досуговых мероприятий </w:t>
            </w:r>
            <w:r w:rsidR="00765ACA">
              <w:rPr>
                <w:rFonts w:ascii="Times New Roman" w:hAnsi="Times New Roman" w:cs="Times New Roman"/>
                <w:sz w:val="24"/>
                <w:szCs w:val="24"/>
              </w:rPr>
              <w:t>8262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65A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5A8" w:rsidRPr="00E241B7" w:rsidRDefault="001325A8" w:rsidP="00B039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241B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предоставлены возможности </w:t>
            </w:r>
            <w:r w:rsidRPr="00E241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духовного развития; повышен творческий потенциал самодеятельных коллективов народного творчества.</w:t>
            </w:r>
          </w:p>
        </w:tc>
        <w:tc>
          <w:tcPr>
            <w:tcW w:w="1275" w:type="dxa"/>
          </w:tcPr>
          <w:p w:rsidR="001325A8" w:rsidRPr="00F33218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B0E5B" w:rsidRDefault="006B0E5B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B0E5B" w:rsidSect="006B0E5B">
          <w:pgSz w:w="16838" w:h="11905" w:orient="landscape"/>
          <w:pgMar w:top="1701" w:right="1134" w:bottom="851" w:left="1134" w:header="720" w:footer="720" w:gutter="0"/>
          <w:cols w:space="720"/>
          <w:noEndnote/>
        </w:sectPr>
      </w:pPr>
    </w:p>
    <w:p w:rsidR="001325A8" w:rsidRPr="00765ACA" w:rsidRDefault="006B0E5B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</w:t>
      </w:r>
      <w:r w:rsidR="001325A8"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аблица </w:t>
      </w:r>
      <w:r w:rsidR="009B37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:rsidR="001325A8" w:rsidRPr="00765ACA" w:rsidRDefault="001325A8" w:rsidP="006B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 </w:t>
      </w:r>
    </w:p>
    <w:p w:rsidR="001325A8" w:rsidRPr="00765ACA" w:rsidRDefault="001325A8" w:rsidP="006B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использовании федерального бюджета, областного бюджета, бюджета района, бюджета поселения и внебюджетных источников на реализацию </w:t>
      </w:r>
    </w:p>
    <w:p w:rsidR="001325A8" w:rsidRPr="00765ACA" w:rsidRDefault="001325A8" w:rsidP="006B0E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«Развитие культуры</w:t>
      </w:r>
      <w:r w:rsidR="00765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Фоминского сельского поселения </w:t>
      </w:r>
      <w:r w:rsidRPr="00765ACA">
        <w:rPr>
          <w:rFonts w:ascii="Times New Roman" w:eastAsia="Calibri" w:hAnsi="Times New Roman" w:cs="Times New Roman"/>
          <w:sz w:val="28"/>
          <w:szCs w:val="28"/>
          <w:lang w:eastAsia="en-US"/>
        </w:rPr>
        <w:t>» за 2014 г.</w:t>
      </w:r>
    </w:p>
    <w:p w:rsidR="001325A8" w:rsidRPr="00765ACA" w:rsidRDefault="001325A8" w:rsidP="001325A8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632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7"/>
        <w:gridCol w:w="2835"/>
        <w:gridCol w:w="2126"/>
        <w:gridCol w:w="1559"/>
      </w:tblGrid>
      <w:tr w:rsidR="001325A8" w:rsidRPr="00765ACA" w:rsidTr="006B0E5B">
        <w:trPr>
          <w:trHeight w:val="1760"/>
          <w:tblCellSpacing w:w="5" w:type="nil"/>
        </w:trPr>
        <w:tc>
          <w:tcPr>
            <w:tcW w:w="1985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127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126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559" w:type="dxa"/>
          </w:tcPr>
          <w:p w:rsidR="001325A8" w:rsidRPr="00765ACA" w:rsidRDefault="001325A8" w:rsidP="006B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1325A8" w:rsidRPr="00765ACA" w:rsidTr="006B0E5B">
        <w:trPr>
          <w:tblCellSpacing w:w="5" w:type="nil"/>
        </w:trPr>
        <w:tc>
          <w:tcPr>
            <w:tcW w:w="198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5A8" w:rsidRPr="00765ACA" w:rsidTr="006B0E5B">
        <w:trPr>
          <w:trHeight w:val="320"/>
          <w:tblCellSpacing w:w="5" w:type="nil"/>
        </w:trPr>
        <w:tc>
          <w:tcPr>
            <w:tcW w:w="1985" w:type="dxa"/>
            <w:vMerge w:val="restart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127" w:type="dxa"/>
            <w:vMerge w:val="restart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«Развитие культуры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t xml:space="preserve"> Фоминского сельского поселения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2609,4</w:t>
            </w:r>
          </w:p>
        </w:tc>
        <w:tc>
          <w:tcPr>
            <w:tcW w:w="1559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2609,4</w:t>
            </w:r>
          </w:p>
        </w:tc>
      </w:tr>
      <w:tr w:rsidR="001325A8" w:rsidRPr="00765ACA" w:rsidTr="006B0E5B">
        <w:trPr>
          <w:trHeight w:val="309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167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1325A8" w:rsidRPr="00765ACA" w:rsidTr="006B0E5B">
        <w:trPr>
          <w:trHeight w:val="276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2359,4</w:t>
            </w:r>
          </w:p>
        </w:tc>
        <w:tc>
          <w:tcPr>
            <w:tcW w:w="1559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2359,4</w:t>
            </w:r>
          </w:p>
        </w:tc>
      </w:tr>
      <w:tr w:rsidR="001325A8" w:rsidRPr="00765ACA" w:rsidTr="006B0E5B">
        <w:trPr>
          <w:trHeight w:val="224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5ACA" w:rsidRPr="00765ACA" w:rsidTr="006B0E5B">
        <w:trPr>
          <w:trHeight w:val="155"/>
          <w:tblCellSpacing w:w="5" w:type="nil"/>
        </w:trPr>
        <w:tc>
          <w:tcPr>
            <w:tcW w:w="1985" w:type="dxa"/>
            <w:vMerge w:val="restart"/>
          </w:tcPr>
          <w:p w:rsidR="00765ACA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127" w:type="dxa"/>
            <w:vMerge w:val="restart"/>
          </w:tcPr>
          <w:p w:rsidR="00765ACA" w:rsidRPr="00765ACA" w:rsidRDefault="00765ACA" w:rsidP="00765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65ACA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765ACA" w:rsidRPr="00765ACA" w:rsidRDefault="00765ACA" w:rsidP="00DC3C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2609,4</w:t>
            </w:r>
          </w:p>
        </w:tc>
        <w:tc>
          <w:tcPr>
            <w:tcW w:w="1559" w:type="dxa"/>
          </w:tcPr>
          <w:p w:rsidR="00765ACA" w:rsidRPr="00765ACA" w:rsidRDefault="00765ACA" w:rsidP="00DC3C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2609,4</w:t>
            </w:r>
          </w:p>
        </w:tc>
      </w:tr>
      <w:tr w:rsidR="001325A8" w:rsidRPr="00765ACA" w:rsidTr="006B0E5B">
        <w:trPr>
          <w:trHeight w:val="160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29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1325A8" w:rsidRPr="00765ACA" w:rsidTr="006B0E5B">
        <w:trPr>
          <w:trHeight w:val="27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2359,4</w:t>
            </w:r>
          </w:p>
        </w:tc>
        <w:tc>
          <w:tcPr>
            <w:tcW w:w="1559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2359,4</w:t>
            </w:r>
          </w:p>
        </w:tc>
      </w:tr>
      <w:tr w:rsidR="001325A8" w:rsidRPr="00765ACA" w:rsidTr="006B0E5B">
        <w:trPr>
          <w:trHeight w:val="276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124"/>
          <w:tblCellSpacing w:w="5" w:type="nil"/>
        </w:trPr>
        <w:tc>
          <w:tcPr>
            <w:tcW w:w="1985" w:type="dxa"/>
            <w:vMerge w:val="restart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7" w:type="dxa"/>
            <w:vMerge w:val="restart"/>
          </w:tcPr>
          <w:p w:rsidR="001325A8" w:rsidRPr="00765ACA" w:rsidRDefault="001325A8" w:rsidP="00765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t>Библиотечно-информационна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</w:t>
            </w: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594,7</w:t>
            </w:r>
          </w:p>
        </w:tc>
        <w:tc>
          <w:tcPr>
            <w:tcW w:w="1559" w:type="dxa"/>
          </w:tcPr>
          <w:p w:rsidR="001325A8" w:rsidRPr="00765ACA" w:rsidRDefault="007A371E" w:rsidP="007A3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594,7</w:t>
            </w:r>
          </w:p>
        </w:tc>
      </w:tr>
      <w:tr w:rsidR="001325A8" w:rsidRPr="00765ACA" w:rsidTr="006B0E5B">
        <w:trPr>
          <w:trHeight w:val="270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260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559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</w:tr>
      <w:tr w:rsidR="001325A8" w:rsidRPr="00765ACA" w:rsidTr="006B0E5B">
        <w:trPr>
          <w:trHeight w:val="112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567,4</w:t>
            </w:r>
          </w:p>
        </w:tc>
        <w:tc>
          <w:tcPr>
            <w:tcW w:w="1559" w:type="dxa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567,4</w:t>
            </w:r>
          </w:p>
        </w:tc>
      </w:tr>
      <w:tr w:rsidR="001325A8" w:rsidRPr="00765ACA" w:rsidTr="006B0E5B">
        <w:trPr>
          <w:trHeight w:val="258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212"/>
          <w:tblCellSpacing w:w="5" w:type="nil"/>
        </w:trPr>
        <w:tc>
          <w:tcPr>
            <w:tcW w:w="1985" w:type="dxa"/>
            <w:vMerge w:val="restart"/>
          </w:tcPr>
          <w:p w:rsidR="001325A8" w:rsidRPr="00765ACA" w:rsidRDefault="001325A8" w:rsidP="00765A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  <w:r w:rsidR="00765A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7" w:type="dxa"/>
            <w:vMerge w:val="restart"/>
          </w:tcPr>
          <w:p w:rsidR="001325A8" w:rsidRPr="00765ACA" w:rsidRDefault="00765ACA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«Культурно-досуговая </w:t>
            </w:r>
            <w:r w:rsidR="001325A8" w:rsidRPr="00765ACA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DE01BC">
              <w:rPr>
                <w:rFonts w:ascii="Times New Roman" w:hAnsi="Times New Roman" w:cs="Times New Roman"/>
                <w:sz w:val="28"/>
                <w:szCs w:val="28"/>
              </w:rPr>
              <w:t>ь»</w:t>
            </w: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126" w:type="dxa"/>
          </w:tcPr>
          <w:p w:rsidR="001325A8" w:rsidRPr="00765ACA" w:rsidRDefault="00DE01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2014,7</w:t>
            </w:r>
          </w:p>
        </w:tc>
        <w:tc>
          <w:tcPr>
            <w:tcW w:w="1559" w:type="dxa"/>
          </w:tcPr>
          <w:p w:rsidR="001325A8" w:rsidRPr="00765ACA" w:rsidRDefault="00DE01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2014,7</w:t>
            </w:r>
          </w:p>
        </w:tc>
      </w:tr>
      <w:tr w:rsidR="001325A8" w:rsidRPr="00765ACA" w:rsidTr="006B0E5B">
        <w:trPr>
          <w:trHeight w:val="27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325A8" w:rsidRPr="00765ACA" w:rsidTr="006B0E5B">
        <w:trPr>
          <w:trHeight w:val="27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2126" w:type="dxa"/>
          </w:tcPr>
          <w:p w:rsidR="001325A8" w:rsidRPr="00765ACA" w:rsidRDefault="00DE01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  <w:tc>
          <w:tcPr>
            <w:tcW w:w="1559" w:type="dxa"/>
          </w:tcPr>
          <w:p w:rsidR="001325A8" w:rsidRPr="00765ACA" w:rsidRDefault="00DE01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222,7</w:t>
            </w:r>
          </w:p>
        </w:tc>
      </w:tr>
      <w:tr w:rsidR="001325A8" w:rsidRPr="00765ACA" w:rsidTr="006B0E5B">
        <w:trPr>
          <w:trHeight w:val="281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2126" w:type="dxa"/>
          </w:tcPr>
          <w:p w:rsidR="001325A8" w:rsidRPr="00765ACA" w:rsidRDefault="00DE01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1792,0</w:t>
            </w:r>
          </w:p>
        </w:tc>
        <w:tc>
          <w:tcPr>
            <w:tcW w:w="1559" w:type="dxa"/>
          </w:tcPr>
          <w:p w:rsidR="001325A8" w:rsidRPr="00765ACA" w:rsidRDefault="00DE01BC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1792,0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25A8" w:rsidRPr="00765ACA" w:rsidTr="006B0E5B">
        <w:trPr>
          <w:trHeight w:val="257"/>
          <w:tblCellSpacing w:w="5" w:type="nil"/>
        </w:trPr>
        <w:tc>
          <w:tcPr>
            <w:tcW w:w="1985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2126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325A8" w:rsidRPr="00765ACA" w:rsidRDefault="001325A8" w:rsidP="00B039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5A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325A8" w:rsidRPr="00765ACA" w:rsidRDefault="001325A8" w:rsidP="001325A8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325A8" w:rsidRPr="00765ACA" w:rsidSect="00B0393E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56314" w:rsidRPr="00422801" w:rsidRDefault="00656314" w:rsidP="00656314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28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Таблица </w:t>
      </w:r>
      <w:r w:rsidR="009B3772" w:rsidRPr="0042280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tbl>
      <w:tblPr>
        <w:tblW w:w="22051" w:type="dxa"/>
        <w:tblInd w:w="-318" w:type="dxa"/>
        <w:tblLayout w:type="fixed"/>
        <w:tblLook w:val="04A0"/>
      </w:tblPr>
      <w:tblGrid>
        <w:gridCol w:w="2127"/>
        <w:gridCol w:w="1144"/>
        <w:gridCol w:w="132"/>
        <w:gridCol w:w="1276"/>
        <w:gridCol w:w="147"/>
        <w:gridCol w:w="1696"/>
        <w:gridCol w:w="184"/>
        <w:gridCol w:w="1092"/>
        <w:gridCol w:w="1148"/>
        <w:gridCol w:w="836"/>
        <w:gridCol w:w="1044"/>
        <w:gridCol w:w="657"/>
        <w:gridCol w:w="992"/>
        <w:gridCol w:w="1036"/>
        <w:gridCol w:w="524"/>
        <w:gridCol w:w="1700"/>
        <w:gridCol w:w="36"/>
        <w:gridCol w:w="1880"/>
        <w:gridCol w:w="2260"/>
        <w:gridCol w:w="2140"/>
      </w:tblGrid>
      <w:tr w:rsidR="00656314" w:rsidRPr="00422801" w:rsidTr="001014FA">
        <w:trPr>
          <w:gridAfter w:val="4"/>
          <w:wAfter w:w="6316" w:type="dxa"/>
          <w:trHeight w:val="1017"/>
        </w:trPr>
        <w:tc>
          <w:tcPr>
            <w:tcW w:w="157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6314" w:rsidRPr="00422801" w:rsidRDefault="00656314" w:rsidP="004228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об исполнении муниципальных заданий, установленных подведомственным учреждениям, 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рамках реализации муниципальной программы Фоминского</w:t>
            </w:r>
            <w:r w:rsidRPr="004228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4228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«Развитие культуры Фоминского сельского поселения»</w:t>
            </w:r>
            <w:r w:rsidR="00422801" w:rsidRPr="004228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228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2280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2014 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t>году</w:t>
            </w:r>
            <w:r w:rsidRPr="0042280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         </w:t>
            </w:r>
            <w:r w:rsidRPr="004228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656314" w:rsidRPr="007A371E" w:rsidTr="001014FA">
        <w:trPr>
          <w:gridAfter w:val="4"/>
          <w:wAfter w:w="6316" w:type="dxa"/>
          <w:trHeight w:val="79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муниципальных услуг по типам учреждений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средств на 01.01.2014*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Первоначально доведенное муниципальное задание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задание с учетом корректировки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корректировок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 исполнение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Остаток средств на 01.01.2015**</w:t>
            </w:r>
          </w:p>
        </w:tc>
      </w:tr>
      <w:tr w:rsidR="00656314" w:rsidRPr="007A371E" w:rsidTr="001014FA">
        <w:trPr>
          <w:gridAfter w:val="4"/>
          <w:wAfter w:w="6316" w:type="dxa"/>
          <w:trHeight w:val="15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услуг 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(количество)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услуг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услуг 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(количество)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услуг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услуг 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(количество)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финансовое обеспечение услуг</w:t>
            </w: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6314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51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 МБУК «Фоминская ПБ» </w:t>
            </w:r>
          </w:p>
          <w:p w:rsidR="00656314" w:rsidRPr="007A371E" w:rsidRDefault="00656314" w:rsidP="00510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Библиотечное, информационное и справочное обслуживание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8277C9" w:rsidP="0082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7A371E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947,0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7A371E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82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на </w:t>
            </w:r>
            <w:r w:rsidR="007A371E" w:rsidRPr="007A371E">
              <w:rPr>
                <w:rFonts w:ascii="Times New Roman" w:hAnsi="Times New Roman" w:cs="Times New Roman"/>
                <w:sz w:val="24"/>
                <w:szCs w:val="24"/>
              </w:rPr>
              <w:t>352,3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в </w:t>
            </w:r>
            <w:r w:rsidR="008277C9">
              <w:rPr>
                <w:rFonts w:ascii="Times New Roman" w:hAnsi="Times New Roman" w:cs="Times New Roman"/>
                <w:sz w:val="24"/>
                <w:szCs w:val="24"/>
              </w:rPr>
              <w:t>недостатком средств в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7A371E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10700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7A371E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77C9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7C9" w:rsidRPr="007A371E" w:rsidRDefault="008277C9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 МБУК «Фоминский 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СДК»</w:t>
            </w:r>
          </w:p>
          <w:p w:rsidR="008277C9" w:rsidRPr="007A371E" w:rsidRDefault="008277C9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мероприятий(праздников, вечеров, концертов)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51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меньшение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руб.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недостатком средств в бюджете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2014,7</w:t>
            </w:r>
          </w:p>
          <w:p w:rsidR="008277C9" w:rsidRPr="007A371E" w:rsidRDefault="008277C9" w:rsidP="008277C9">
            <w:pPr>
              <w:tabs>
                <w:tab w:val="left" w:pos="365"/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8277C9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самодеятельных творческих коллективов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7C9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314" w:rsidRPr="007A371E" w:rsidTr="001014FA">
        <w:trPr>
          <w:gridAfter w:val="4"/>
          <w:wAfter w:w="6316" w:type="dxa"/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656314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314" w:rsidRPr="007A371E" w:rsidRDefault="008277C9" w:rsidP="00656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6314" w:rsidRPr="00AF6F44" w:rsidTr="00656314">
        <w:trPr>
          <w:trHeight w:val="60"/>
        </w:trPr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314" w:rsidRPr="00AF6F44" w:rsidTr="00656314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* остаток средств на начало отчетного года</w:t>
            </w:r>
          </w:p>
        </w:tc>
      </w:tr>
      <w:tr w:rsidR="00656314" w:rsidRPr="00AF6F44" w:rsidTr="00656314">
        <w:trPr>
          <w:trHeight w:val="315"/>
        </w:trPr>
        <w:tc>
          <w:tcPr>
            <w:tcW w:w="2205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314" w:rsidRPr="007A371E" w:rsidRDefault="00656314" w:rsidP="00656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 xml:space="preserve">** остаток средств на начало года, следующего за </w:t>
            </w:r>
            <w:r w:rsidR="00E5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371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</w:p>
        </w:tc>
      </w:tr>
    </w:tbl>
    <w:p w:rsidR="00656314" w:rsidRPr="00AF6F44" w:rsidRDefault="00656314" w:rsidP="0065631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56314" w:rsidRDefault="00656314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24D6A" w:rsidRPr="00422801" w:rsidRDefault="00D84FB6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422801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9B3772" w:rsidRPr="00422801">
        <w:rPr>
          <w:rFonts w:ascii="Times New Roman" w:hAnsi="Times New Roman"/>
          <w:sz w:val="28"/>
          <w:szCs w:val="28"/>
        </w:rPr>
        <w:t>5</w:t>
      </w:r>
    </w:p>
    <w:p w:rsidR="00F24D6A" w:rsidRPr="00422801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3361"/>
        <w:gridCol w:w="3033"/>
        <w:gridCol w:w="493"/>
        <w:gridCol w:w="1869"/>
        <w:gridCol w:w="1708"/>
        <w:gridCol w:w="1440"/>
        <w:gridCol w:w="1796"/>
        <w:gridCol w:w="516"/>
        <w:gridCol w:w="541"/>
      </w:tblGrid>
      <w:tr w:rsidR="00F24D6A" w:rsidRPr="00422801" w:rsidTr="00422801">
        <w:trPr>
          <w:trHeight w:val="2355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2801" w:rsidRDefault="00F24D6A" w:rsidP="00422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Информация о соблюдении условий софинансирования расходных обязательств </w:t>
            </w:r>
            <w:r w:rsidR="00D84FB6"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Фоминского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сельского поселения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 xml:space="preserve">при реализации основных мероприятий муниципальной программы </w:t>
            </w:r>
            <w:r w:rsidR="00D84FB6"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Фоминского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</w:r>
            <w:r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в отчетном году</w:t>
            </w:r>
            <w:r w:rsidR="00E546E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«Развитие культуры</w:t>
            </w:r>
            <w:r w:rsidR="00D84FB6"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Фоминского сельского поселения</w:t>
            </w:r>
            <w:r w:rsid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»</w:t>
            </w:r>
          </w:p>
          <w:p w:rsidR="00F24D6A" w:rsidRPr="00422801" w:rsidRDefault="00422801" w:rsidP="004228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                       </w:t>
            </w:r>
            <w:r w:rsidR="00F24D6A"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Субсидия на повышение заработной платы работникам муниципальных учреждений культуры</w:t>
            </w:r>
            <w:r w:rsidR="00F24D6A" w:rsidRPr="00422801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F24D6A" w:rsidRPr="00422801" w:rsidTr="00422801">
        <w:trPr>
          <w:gridAfter w:val="1"/>
          <w:wAfter w:w="541" w:type="dxa"/>
          <w:trHeight w:val="390"/>
        </w:trPr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F24D6A" w:rsidRPr="00422801" w:rsidTr="00422801">
        <w:trPr>
          <w:trHeight w:val="1185"/>
        </w:trPr>
        <w:tc>
          <w:tcPr>
            <w:tcW w:w="33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Наименование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  <w:t xml:space="preserve">муниципального образования </w:t>
            </w: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br/>
            </w: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Установленный объем софинансирования расходов* (%)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фактических расходов областного бюджета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Объем фактических расходов местного бюджета</w:t>
            </w:r>
          </w:p>
        </w:tc>
      </w:tr>
      <w:tr w:rsidR="00F24D6A" w:rsidRPr="00422801" w:rsidTr="00422801">
        <w:trPr>
          <w:trHeight w:val="945"/>
        </w:trPr>
        <w:tc>
          <w:tcPr>
            <w:tcW w:w="33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местный бюджет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тыс. рублей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D6A" w:rsidRPr="00422801" w:rsidRDefault="00F24D6A" w:rsidP="00362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%</w:t>
            </w:r>
          </w:p>
        </w:tc>
      </w:tr>
      <w:tr w:rsidR="00F24D6A" w:rsidRPr="00422801" w:rsidTr="00422801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F24D6A" w:rsidP="00D84FB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D84FB6" w:rsidRPr="00422801">
              <w:rPr>
                <w:rFonts w:ascii="Times New Roman" w:eastAsia="Times New Roman" w:hAnsi="Times New Roman"/>
                <w:sz w:val="28"/>
                <w:szCs w:val="28"/>
              </w:rPr>
              <w:t xml:space="preserve">Фоминское </w:t>
            </w: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DE01BC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96,2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DE01BC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DE01BC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F24D6A" w:rsidP="00CA31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CA3149" w:rsidRPr="00422801">
              <w:rPr>
                <w:rFonts w:ascii="Times New Roman" w:eastAsia="Times New Roman" w:hAnsi="Times New Roman"/>
                <w:sz w:val="28"/>
                <w:szCs w:val="28"/>
              </w:rPr>
              <w:t>96,2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F24D6A" w:rsidP="00DE01B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DE01BC" w:rsidRPr="00422801">
              <w:rPr>
                <w:rFonts w:ascii="Times New Roman" w:eastAsia="Times New Roman" w:hAnsi="Times New Roman"/>
                <w:sz w:val="28"/>
                <w:szCs w:val="28"/>
              </w:rPr>
              <w:t>9,9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D6A" w:rsidRPr="00422801" w:rsidRDefault="002700AC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2700AC" w:rsidRPr="00422801" w:rsidTr="00422801">
        <w:trPr>
          <w:trHeight w:val="315"/>
        </w:trPr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362F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96,2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CA3149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96,2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 9,9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AC" w:rsidRPr="00422801" w:rsidRDefault="002700AC" w:rsidP="00DC3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2801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F24D6A" w:rsidRPr="00422801" w:rsidTr="00422801">
        <w:trPr>
          <w:trHeight w:val="315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422801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4D6A" w:rsidRPr="00772639" w:rsidTr="00422801">
        <w:trPr>
          <w:trHeight w:val="960"/>
        </w:trPr>
        <w:tc>
          <w:tcPr>
            <w:tcW w:w="147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D6A" w:rsidRPr="00772639" w:rsidRDefault="00F24D6A" w:rsidP="00362F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639">
              <w:rPr>
                <w:rFonts w:ascii="Times New Roman" w:eastAsia="Times New Roman" w:hAnsi="Times New Roman"/>
                <w:sz w:val="24"/>
                <w:szCs w:val="24"/>
              </w:rPr>
              <w:t xml:space="preserve">* В соответствии с постановлением Правительства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</w:t>
            </w:r>
            <w:r w:rsidRPr="00772639">
              <w:rPr>
                <w:rFonts w:ascii="Times New Roman" w:eastAsia="Times New Roman" w:hAnsi="Times New Roman"/>
                <w:sz w:val="24"/>
                <w:szCs w:val="24"/>
              </w:rPr>
              <w:t xml:space="preserve"> от 28.12.2011 № 302 "Об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постановлением Администрации РО от 21.08.2012 №1015 «Об уровне</w:t>
            </w:r>
            <w:r w:rsidRPr="00772639">
              <w:rPr>
                <w:rFonts w:ascii="Times New Roman" w:eastAsia="Times New Roman" w:hAnsi="Times New Roman"/>
                <w:sz w:val="24"/>
                <w:szCs w:val="24"/>
              </w:rPr>
              <w:t xml:space="preserve">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местного значения».</w:t>
            </w:r>
          </w:p>
        </w:tc>
      </w:tr>
    </w:tbl>
    <w:p w:rsidR="00F24D6A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F24D6A" w:rsidRDefault="00F24D6A" w:rsidP="00F24D6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sectPr w:rsidR="00F24D6A" w:rsidSect="00F24D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ECD" w:rsidRDefault="009B5ECD" w:rsidP="00773CC3">
      <w:pPr>
        <w:spacing w:after="0" w:line="240" w:lineRule="auto"/>
      </w:pPr>
      <w:r>
        <w:separator/>
      </w:r>
    </w:p>
  </w:endnote>
  <w:endnote w:type="continuationSeparator" w:id="1">
    <w:p w:rsidR="009B5ECD" w:rsidRDefault="009B5ECD" w:rsidP="0077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01" w:rsidRPr="00A0252A" w:rsidRDefault="00D035F2">
    <w:pPr>
      <w:pStyle w:val="a9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="00422801"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F64F6F">
      <w:rPr>
        <w:noProof/>
        <w:sz w:val="20"/>
        <w:szCs w:val="20"/>
      </w:rPr>
      <w:t>31</w:t>
    </w:r>
    <w:r w:rsidRPr="00A0252A">
      <w:rPr>
        <w:sz w:val="20"/>
        <w:szCs w:val="20"/>
      </w:rPr>
      <w:fldChar w:fldCharType="end"/>
    </w:r>
  </w:p>
  <w:p w:rsidR="00422801" w:rsidRDefault="004228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ECD" w:rsidRDefault="009B5ECD" w:rsidP="00773CC3">
      <w:pPr>
        <w:spacing w:after="0" w:line="240" w:lineRule="auto"/>
      </w:pPr>
      <w:r>
        <w:separator/>
      </w:r>
    </w:p>
  </w:footnote>
  <w:footnote w:type="continuationSeparator" w:id="1">
    <w:p w:rsidR="009B5ECD" w:rsidRDefault="009B5ECD" w:rsidP="0077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98F"/>
    <w:rsid w:val="000376C8"/>
    <w:rsid w:val="000A76E7"/>
    <w:rsid w:val="000B38DD"/>
    <w:rsid w:val="000E253E"/>
    <w:rsid w:val="000E7436"/>
    <w:rsid w:val="000F6556"/>
    <w:rsid w:val="001014FA"/>
    <w:rsid w:val="0011244B"/>
    <w:rsid w:val="00120A80"/>
    <w:rsid w:val="001325A8"/>
    <w:rsid w:val="0013559D"/>
    <w:rsid w:val="0013645D"/>
    <w:rsid w:val="00140B42"/>
    <w:rsid w:val="001614E6"/>
    <w:rsid w:val="00185C22"/>
    <w:rsid w:val="00196B0F"/>
    <w:rsid w:val="001C135C"/>
    <w:rsid w:val="001C307E"/>
    <w:rsid w:val="001C38B2"/>
    <w:rsid w:val="00253518"/>
    <w:rsid w:val="00254438"/>
    <w:rsid w:val="00261218"/>
    <w:rsid w:val="002675D5"/>
    <w:rsid w:val="002700AC"/>
    <w:rsid w:val="0029698F"/>
    <w:rsid w:val="002F2A15"/>
    <w:rsid w:val="002F36EA"/>
    <w:rsid w:val="0032631B"/>
    <w:rsid w:val="00362FC6"/>
    <w:rsid w:val="0037358F"/>
    <w:rsid w:val="00390344"/>
    <w:rsid w:val="003C3BA5"/>
    <w:rsid w:val="003C4DBA"/>
    <w:rsid w:val="003D6742"/>
    <w:rsid w:val="003E6A7C"/>
    <w:rsid w:val="003F4AF3"/>
    <w:rsid w:val="00422801"/>
    <w:rsid w:val="00450B6F"/>
    <w:rsid w:val="00467A93"/>
    <w:rsid w:val="004B4169"/>
    <w:rsid w:val="004D13F3"/>
    <w:rsid w:val="004D57ED"/>
    <w:rsid w:val="00510A57"/>
    <w:rsid w:val="00524516"/>
    <w:rsid w:val="005312E1"/>
    <w:rsid w:val="00571DB9"/>
    <w:rsid w:val="00573589"/>
    <w:rsid w:val="005A52E0"/>
    <w:rsid w:val="005D27F3"/>
    <w:rsid w:val="005D5AF0"/>
    <w:rsid w:val="005E46C5"/>
    <w:rsid w:val="00606D1E"/>
    <w:rsid w:val="00623C3A"/>
    <w:rsid w:val="00630C70"/>
    <w:rsid w:val="00656314"/>
    <w:rsid w:val="0065761E"/>
    <w:rsid w:val="006B0E5B"/>
    <w:rsid w:val="00711E6E"/>
    <w:rsid w:val="00713466"/>
    <w:rsid w:val="00765ACA"/>
    <w:rsid w:val="00773CC3"/>
    <w:rsid w:val="007770D0"/>
    <w:rsid w:val="00786832"/>
    <w:rsid w:val="007872D2"/>
    <w:rsid w:val="007A371E"/>
    <w:rsid w:val="007F221D"/>
    <w:rsid w:val="0081049E"/>
    <w:rsid w:val="00815D62"/>
    <w:rsid w:val="00820747"/>
    <w:rsid w:val="008277C9"/>
    <w:rsid w:val="00845556"/>
    <w:rsid w:val="00871510"/>
    <w:rsid w:val="008C1D88"/>
    <w:rsid w:val="008D17F6"/>
    <w:rsid w:val="008E58A3"/>
    <w:rsid w:val="00901613"/>
    <w:rsid w:val="00942839"/>
    <w:rsid w:val="009B3772"/>
    <w:rsid w:val="009B5527"/>
    <w:rsid w:val="009B5ECD"/>
    <w:rsid w:val="009D3893"/>
    <w:rsid w:val="009E015A"/>
    <w:rsid w:val="00A068F0"/>
    <w:rsid w:val="00A55991"/>
    <w:rsid w:val="00A77199"/>
    <w:rsid w:val="00A85485"/>
    <w:rsid w:val="00A87411"/>
    <w:rsid w:val="00A90B26"/>
    <w:rsid w:val="00AA168F"/>
    <w:rsid w:val="00AB294E"/>
    <w:rsid w:val="00B0182A"/>
    <w:rsid w:val="00B0393E"/>
    <w:rsid w:val="00B31CCF"/>
    <w:rsid w:val="00B53D91"/>
    <w:rsid w:val="00B5470A"/>
    <w:rsid w:val="00B63F0A"/>
    <w:rsid w:val="00B8234B"/>
    <w:rsid w:val="00BB43F9"/>
    <w:rsid w:val="00BB5EDF"/>
    <w:rsid w:val="00BC0CCA"/>
    <w:rsid w:val="00C06595"/>
    <w:rsid w:val="00C222DC"/>
    <w:rsid w:val="00C2524E"/>
    <w:rsid w:val="00C26F7B"/>
    <w:rsid w:val="00C40906"/>
    <w:rsid w:val="00C501AF"/>
    <w:rsid w:val="00C72FA6"/>
    <w:rsid w:val="00CA072B"/>
    <w:rsid w:val="00CA3149"/>
    <w:rsid w:val="00CC18FD"/>
    <w:rsid w:val="00CD1067"/>
    <w:rsid w:val="00CE4C45"/>
    <w:rsid w:val="00CF0CD0"/>
    <w:rsid w:val="00D035F2"/>
    <w:rsid w:val="00D44F3F"/>
    <w:rsid w:val="00D6084E"/>
    <w:rsid w:val="00D63F57"/>
    <w:rsid w:val="00D84740"/>
    <w:rsid w:val="00D84FB6"/>
    <w:rsid w:val="00DA17AE"/>
    <w:rsid w:val="00DA6306"/>
    <w:rsid w:val="00DB7A6F"/>
    <w:rsid w:val="00DC3C13"/>
    <w:rsid w:val="00DD3AD2"/>
    <w:rsid w:val="00DE01BC"/>
    <w:rsid w:val="00DF2789"/>
    <w:rsid w:val="00E241B7"/>
    <w:rsid w:val="00E34E89"/>
    <w:rsid w:val="00E546E7"/>
    <w:rsid w:val="00E57D9C"/>
    <w:rsid w:val="00E646E7"/>
    <w:rsid w:val="00E77C70"/>
    <w:rsid w:val="00EF074D"/>
    <w:rsid w:val="00F05AB4"/>
    <w:rsid w:val="00F06632"/>
    <w:rsid w:val="00F1204E"/>
    <w:rsid w:val="00F24D6A"/>
    <w:rsid w:val="00F33218"/>
    <w:rsid w:val="00F47402"/>
    <w:rsid w:val="00F64F6F"/>
    <w:rsid w:val="00F965B7"/>
    <w:rsid w:val="00FB2ABC"/>
    <w:rsid w:val="00FD6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5D"/>
  </w:style>
  <w:style w:type="paragraph" w:styleId="2">
    <w:name w:val="heading 2"/>
    <w:basedOn w:val="a"/>
    <w:next w:val="a"/>
    <w:link w:val="20"/>
    <w:qFormat/>
    <w:rsid w:val="0029698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2969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296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98F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29698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basedOn w:val="a0"/>
    <w:link w:val="5"/>
    <w:rsid w:val="0029698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caption"/>
    <w:basedOn w:val="a"/>
    <w:next w:val="a"/>
    <w:qFormat/>
    <w:rsid w:val="002969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9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6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D3AD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65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C06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6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0F65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Cell0">
    <w:name w:val="ConsPlusCell Знак"/>
    <w:basedOn w:val="a0"/>
    <w:link w:val="ConsPlusCell"/>
    <w:uiPriority w:val="99"/>
    <w:rsid w:val="000F6556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rsid w:val="00362F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62FC6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362FC6"/>
  </w:style>
  <w:style w:type="paragraph" w:styleId="a9">
    <w:name w:val="footer"/>
    <w:basedOn w:val="a"/>
    <w:link w:val="aa"/>
    <w:uiPriority w:val="99"/>
    <w:rsid w:val="00C409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4090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 Знак"/>
    <w:basedOn w:val="a"/>
    <w:rsid w:val="00F64F6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37CC-2CD7-47D8-B8F9-7F5E2B0C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16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33</cp:revision>
  <cp:lastPrinted>2015-04-28T08:34:00Z</cp:lastPrinted>
  <dcterms:created xsi:type="dcterms:W3CDTF">2015-04-22T11:39:00Z</dcterms:created>
  <dcterms:modified xsi:type="dcterms:W3CDTF">2015-06-05T11:16:00Z</dcterms:modified>
</cp:coreProperties>
</file>